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1192" w14:textId="361F04C7" w:rsidR="00564B0B" w:rsidRPr="00462734" w:rsidRDefault="00564B0B" w:rsidP="00462734">
      <w:pPr>
        <w:spacing w:line="276" w:lineRule="auto"/>
        <w:jc w:val="lowKashida"/>
        <w:rPr>
          <w:rFonts w:asciiTheme="majorHAnsi" w:hAnsiTheme="majorHAnsi" w:cstheme="majorHAnsi"/>
          <w:b/>
          <w:bCs/>
          <w:color w:val="4472C4" w:themeColor="accent1"/>
        </w:rPr>
      </w:pPr>
      <w:r w:rsidRPr="00462734">
        <w:rPr>
          <w:rFonts w:asciiTheme="majorHAnsi" w:hAnsiTheme="majorHAnsi" w:cstheme="majorHAnsi"/>
          <w:b/>
          <w:bCs/>
          <w:color w:val="4472C4" w:themeColor="accent1"/>
        </w:rPr>
        <w:t xml:space="preserve">Conclusies en aanbevelingen </w:t>
      </w:r>
      <w:r w:rsidR="00095DB4" w:rsidRPr="00462734">
        <w:rPr>
          <w:rFonts w:asciiTheme="majorHAnsi" w:hAnsiTheme="majorHAnsi" w:cstheme="majorHAnsi"/>
          <w:b/>
          <w:bCs/>
          <w:color w:val="4472C4" w:themeColor="accent1"/>
        </w:rPr>
        <w:t>medicatie overdacht</w:t>
      </w:r>
      <w:r w:rsidR="00F4733E" w:rsidRPr="00462734">
        <w:rPr>
          <w:rFonts w:asciiTheme="majorHAnsi" w:hAnsiTheme="majorHAnsi" w:cstheme="majorHAnsi"/>
          <w:b/>
          <w:bCs/>
          <w:color w:val="4472C4" w:themeColor="accent1"/>
        </w:rPr>
        <w:t xml:space="preserve"> </w:t>
      </w:r>
      <w:r w:rsidR="00095DB4" w:rsidRPr="00462734">
        <w:rPr>
          <w:rFonts w:asciiTheme="majorHAnsi" w:hAnsiTheme="majorHAnsi" w:cstheme="majorHAnsi"/>
          <w:b/>
          <w:bCs/>
          <w:color w:val="4472C4" w:themeColor="accent1"/>
        </w:rPr>
        <w:t xml:space="preserve">oncolytica </w:t>
      </w:r>
      <w:r w:rsidR="00F4733E" w:rsidRPr="00462734">
        <w:rPr>
          <w:rFonts w:asciiTheme="majorHAnsi" w:hAnsiTheme="majorHAnsi" w:cstheme="majorHAnsi"/>
          <w:b/>
          <w:bCs/>
          <w:color w:val="4472C4" w:themeColor="accent1"/>
        </w:rPr>
        <w:t>LUMC</w:t>
      </w:r>
    </w:p>
    <w:p w14:paraId="7C5534E0" w14:textId="4A2E7027" w:rsidR="006F3874" w:rsidRPr="00462734" w:rsidRDefault="00F4733E" w:rsidP="00462734">
      <w:pPr>
        <w:spacing w:line="276" w:lineRule="auto"/>
        <w:jc w:val="lowKashida"/>
        <w:rPr>
          <w:rFonts w:asciiTheme="majorHAnsi" w:hAnsiTheme="majorHAnsi" w:cstheme="majorHAnsi"/>
        </w:rPr>
      </w:pPr>
      <w:r w:rsidRPr="00462734">
        <w:rPr>
          <w:rFonts w:asciiTheme="majorHAnsi" w:hAnsiTheme="majorHAnsi" w:cstheme="majorHAnsi"/>
        </w:rPr>
        <w:t xml:space="preserve">De afgelopen tijd heb ik mij intensief bezig gehouden met de ervaringen van LANA apotheken omtrent de nieuwe werkwijze van het LUMC waarbij actief gegevens worden overgedragen over toegediende oncologische infuustherapie. </w:t>
      </w:r>
      <w:r w:rsidR="00095DB4" w:rsidRPr="00462734">
        <w:rPr>
          <w:rFonts w:asciiTheme="majorHAnsi" w:hAnsiTheme="majorHAnsi" w:cstheme="majorHAnsi"/>
        </w:rPr>
        <w:t>LANA apotheken ontvangen sinds februari 2022 elke maand medicatieberichten</w:t>
      </w:r>
      <w:r w:rsidR="00767451" w:rsidRPr="00462734">
        <w:rPr>
          <w:rFonts w:asciiTheme="majorHAnsi" w:hAnsiTheme="majorHAnsi" w:cstheme="majorHAnsi"/>
        </w:rPr>
        <w:t xml:space="preserve"> </w:t>
      </w:r>
      <w:r w:rsidR="00095DB4" w:rsidRPr="00462734">
        <w:rPr>
          <w:rFonts w:asciiTheme="majorHAnsi" w:hAnsiTheme="majorHAnsi" w:cstheme="majorHAnsi"/>
        </w:rPr>
        <w:t xml:space="preserve">vanuit het LUMC waarin staat dat </w:t>
      </w:r>
      <w:r w:rsidR="00767451" w:rsidRPr="00462734">
        <w:rPr>
          <w:rFonts w:asciiTheme="majorHAnsi" w:hAnsiTheme="majorHAnsi" w:cstheme="majorHAnsi"/>
        </w:rPr>
        <w:t>een</w:t>
      </w:r>
      <w:r w:rsidR="00095DB4" w:rsidRPr="00462734">
        <w:rPr>
          <w:rFonts w:asciiTheme="majorHAnsi" w:hAnsiTheme="majorHAnsi" w:cstheme="majorHAnsi"/>
        </w:rPr>
        <w:t xml:space="preserve"> patiënt de afgelopen 30 dagen chemotherapie heeft ondergaan. </w:t>
      </w:r>
      <w:r w:rsidR="00767451" w:rsidRPr="00462734">
        <w:rPr>
          <w:rFonts w:asciiTheme="majorHAnsi" w:hAnsiTheme="majorHAnsi" w:cstheme="majorHAnsi"/>
        </w:rPr>
        <w:t xml:space="preserve">Dit gaat uiteraard wel om patiënten die staan ingeschreven bij de desbetreffende apotheek. </w:t>
      </w:r>
      <w:r w:rsidR="00167986" w:rsidRPr="00462734">
        <w:rPr>
          <w:rFonts w:asciiTheme="majorHAnsi" w:hAnsiTheme="majorHAnsi" w:cstheme="majorHAnsi"/>
        </w:rPr>
        <w:t xml:space="preserve">Het is belangrijk dat het LANA in kaart brengt wat er met deze informatie wordt gedaan en of dit ook daadwerkelijk meerwaarde heeft voor de patiënt. In dit document heb ik alle antwoorden </w:t>
      </w:r>
      <w:r w:rsidR="006F3874" w:rsidRPr="00462734">
        <w:rPr>
          <w:rFonts w:asciiTheme="majorHAnsi" w:hAnsiTheme="majorHAnsi" w:cstheme="majorHAnsi"/>
        </w:rPr>
        <w:t>op de vragenlijst</w:t>
      </w:r>
      <w:r w:rsidR="00167986" w:rsidRPr="00462734">
        <w:rPr>
          <w:rFonts w:asciiTheme="majorHAnsi" w:hAnsiTheme="majorHAnsi" w:cstheme="majorHAnsi"/>
        </w:rPr>
        <w:t xml:space="preserve"> en de interviews die ik heb gehouden met apotheken </w:t>
      </w:r>
      <w:r w:rsidR="006F3874" w:rsidRPr="00462734">
        <w:rPr>
          <w:rFonts w:asciiTheme="majorHAnsi" w:hAnsiTheme="majorHAnsi" w:cstheme="majorHAnsi"/>
        </w:rPr>
        <w:t>samengevoegd</w:t>
      </w:r>
      <w:r w:rsidR="00167986" w:rsidRPr="00462734">
        <w:rPr>
          <w:rFonts w:asciiTheme="majorHAnsi" w:hAnsiTheme="majorHAnsi" w:cstheme="majorHAnsi"/>
        </w:rPr>
        <w:t xml:space="preserve">. </w:t>
      </w:r>
      <w:r w:rsidR="006F3874" w:rsidRPr="00462734">
        <w:rPr>
          <w:rFonts w:asciiTheme="majorHAnsi" w:hAnsiTheme="majorHAnsi" w:cstheme="majorHAnsi"/>
        </w:rPr>
        <w:t>De vragenlijst is uitgestuurd naar alle LANA apotheken exclusief de contactpersonen waarmee een interview is gehouden. Voor de interviews zijn 9 clusters benaderd (</w:t>
      </w:r>
      <w:r w:rsidR="005A65C3" w:rsidRPr="00462734">
        <w:rPr>
          <w:rFonts w:asciiTheme="majorHAnsi" w:hAnsiTheme="majorHAnsi" w:cstheme="majorHAnsi"/>
        </w:rPr>
        <w:t>waarvan 7 geïnterviewd</w:t>
      </w:r>
      <w:r w:rsidR="006F3874" w:rsidRPr="00462734">
        <w:rPr>
          <w:rFonts w:asciiTheme="majorHAnsi" w:hAnsiTheme="majorHAnsi" w:cstheme="majorHAnsi"/>
        </w:rPr>
        <w:t xml:space="preserve">) en 2 grote ‘’stand </w:t>
      </w:r>
      <w:proofErr w:type="spellStart"/>
      <w:r w:rsidR="006F3874" w:rsidRPr="00462734">
        <w:rPr>
          <w:rFonts w:asciiTheme="majorHAnsi" w:hAnsiTheme="majorHAnsi" w:cstheme="majorHAnsi"/>
        </w:rPr>
        <w:t>alone</w:t>
      </w:r>
      <w:proofErr w:type="spellEnd"/>
      <w:r w:rsidR="006F3874" w:rsidRPr="00462734">
        <w:rPr>
          <w:rFonts w:asciiTheme="majorHAnsi" w:hAnsiTheme="majorHAnsi" w:cstheme="majorHAnsi"/>
        </w:rPr>
        <w:t>’’ apotheken</w:t>
      </w:r>
      <w:r w:rsidR="00462734">
        <w:rPr>
          <w:rFonts w:asciiTheme="majorHAnsi" w:hAnsiTheme="majorHAnsi" w:cstheme="majorHAnsi"/>
        </w:rPr>
        <w:t>.</w:t>
      </w:r>
    </w:p>
    <w:p w14:paraId="53D636F0" w14:textId="603E5FD2" w:rsidR="007705D3" w:rsidRPr="00462734" w:rsidRDefault="009F0F65" w:rsidP="00462734">
      <w:pPr>
        <w:spacing w:line="276" w:lineRule="auto"/>
        <w:jc w:val="lowKashida"/>
        <w:rPr>
          <w:rFonts w:asciiTheme="majorHAnsi" w:hAnsiTheme="majorHAnsi" w:cstheme="majorHAnsi"/>
          <w:u w:val="single"/>
        </w:rPr>
      </w:pPr>
      <w:r w:rsidRPr="00462734">
        <w:rPr>
          <w:rFonts w:asciiTheme="majorHAnsi" w:hAnsiTheme="majorHAnsi" w:cstheme="majorHAnsi"/>
          <w:u w:val="single"/>
        </w:rPr>
        <w:t>De berichten worden voornamelijk door apothekers verwerkt</w:t>
      </w:r>
    </w:p>
    <w:p w14:paraId="4479CAFD" w14:textId="309B9FFF" w:rsidR="00F4733E" w:rsidRPr="00462734" w:rsidRDefault="00095DB4" w:rsidP="00462734">
      <w:pPr>
        <w:spacing w:line="276" w:lineRule="auto"/>
        <w:jc w:val="lowKashida"/>
        <w:rPr>
          <w:rFonts w:asciiTheme="majorHAnsi" w:hAnsiTheme="majorHAnsi" w:cstheme="majorHAnsi"/>
        </w:rPr>
      </w:pPr>
      <w:r w:rsidRPr="00462734">
        <w:rPr>
          <w:rFonts w:asciiTheme="majorHAnsi" w:hAnsiTheme="majorHAnsi" w:cstheme="majorHAnsi"/>
        </w:rPr>
        <w:t xml:space="preserve">Bij het analyseren van de antwoorden </w:t>
      </w:r>
      <w:r w:rsidR="005A65C3" w:rsidRPr="00462734">
        <w:rPr>
          <w:rFonts w:asciiTheme="majorHAnsi" w:hAnsiTheme="majorHAnsi" w:cstheme="majorHAnsi"/>
        </w:rPr>
        <w:t xml:space="preserve">op de vragenlijst </w:t>
      </w:r>
      <w:r w:rsidRPr="00462734">
        <w:rPr>
          <w:rFonts w:asciiTheme="majorHAnsi" w:hAnsiTheme="majorHAnsi" w:cstheme="majorHAnsi"/>
        </w:rPr>
        <w:t xml:space="preserve">merkte ik vooral op hoe divers de aanpak is van </w:t>
      </w:r>
      <w:r w:rsidR="007705D3" w:rsidRPr="00462734">
        <w:rPr>
          <w:rFonts w:asciiTheme="majorHAnsi" w:hAnsiTheme="majorHAnsi" w:cstheme="majorHAnsi"/>
        </w:rPr>
        <w:t xml:space="preserve">de </w:t>
      </w:r>
      <w:r w:rsidRPr="00462734">
        <w:rPr>
          <w:rFonts w:asciiTheme="majorHAnsi" w:hAnsiTheme="majorHAnsi" w:cstheme="majorHAnsi"/>
        </w:rPr>
        <w:t>apotheken</w:t>
      </w:r>
      <w:r w:rsidR="007705D3" w:rsidRPr="00462734">
        <w:rPr>
          <w:rFonts w:asciiTheme="majorHAnsi" w:hAnsiTheme="majorHAnsi" w:cstheme="majorHAnsi"/>
        </w:rPr>
        <w:t xml:space="preserve">. In sommige apotheken is het team uitgebreid op de hoogte gebracht en in </w:t>
      </w:r>
      <w:r w:rsidR="005A65C3" w:rsidRPr="00462734">
        <w:rPr>
          <w:rFonts w:asciiTheme="majorHAnsi" w:hAnsiTheme="majorHAnsi" w:cstheme="majorHAnsi"/>
        </w:rPr>
        <w:t>andere</w:t>
      </w:r>
      <w:r w:rsidR="007705D3" w:rsidRPr="00462734">
        <w:rPr>
          <w:rFonts w:asciiTheme="majorHAnsi" w:hAnsiTheme="majorHAnsi" w:cstheme="majorHAnsi"/>
        </w:rPr>
        <w:t xml:space="preserve"> apotheken nauwelijks. </w:t>
      </w:r>
      <w:r w:rsidR="003218F9" w:rsidRPr="00462734">
        <w:rPr>
          <w:rFonts w:asciiTheme="majorHAnsi" w:hAnsiTheme="majorHAnsi" w:cstheme="majorHAnsi"/>
        </w:rPr>
        <w:t xml:space="preserve">Een klein deel van de apotheken legt de </w:t>
      </w:r>
      <w:r w:rsidR="005A65C3" w:rsidRPr="00462734">
        <w:rPr>
          <w:rFonts w:asciiTheme="majorHAnsi" w:hAnsiTheme="majorHAnsi" w:cstheme="majorHAnsi"/>
        </w:rPr>
        <w:t>verantwoordelijkheid</w:t>
      </w:r>
      <w:r w:rsidR="003218F9" w:rsidRPr="00462734">
        <w:rPr>
          <w:rFonts w:asciiTheme="majorHAnsi" w:hAnsiTheme="majorHAnsi" w:cstheme="majorHAnsi"/>
        </w:rPr>
        <w:t xml:space="preserve"> v</w:t>
      </w:r>
      <w:r w:rsidR="00F02BFD">
        <w:rPr>
          <w:rFonts w:asciiTheme="majorHAnsi" w:hAnsiTheme="majorHAnsi" w:cstheme="majorHAnsi"/>
        </w:rPr>
        <w:t>oor</w:t>
      </w:r>
      <w:r w:rsidR="003218F9" w:rsidRPr="00462734">
        <w:rPr>
          <w:rFonts w:asciiTheme="majorHAnsi" w:hAnsiTheme="majorHAnsi" w:cstheme="majorHAnsi"/>
        </w:rPr>
        <w:t xml:space="preserve"> het verwerken van de berichten neer bij de assistenten. Echter, de</w:t>
      </w:r>
      <w:r w:rsidR="007705D3" w:rsidRPr="00462734">
        <w:rPr>
          <w:rFonts w:asciiTheme="majorHAnsi" w:hAnsiTheme="majorHAnsi" w:cstheme="majorHAnsi"/>
        </w:rPr>
        <w:t xml:space="preserve"> medicatieberichten </w:t>
      </w:r>
      <w:r w:rsidR="003218F9" w:rsidRPr="00462734">
        <w:rPr>
          <w:rFonts w:asciiTheme="majorHAnsi" w:hAnsiTheme="majorHAnsi" w:cstheme="majorHAnsi"/>
        </w:rPr>
        <w:t xml:space="preserve">worden </w:t>
      </w:r>
      <w:r w:rsidR="007705D3" w:rsidRPr="00462734">
        <w:rPr>
          <w:rFonts w:asciiTheme="majorHAnsi" w:hAnsiTheme="majorHAnsi" w:cstheme="majorHAnsi"/>
        </w:rPr>
        <w:t>voornamelijk ingevoerd door apothekers omdat ze toch graag zien om welke patiënten het gaat</w:t>
      </w:r>
      <w:r w:rsidR="00B9786A" w:rsidRPr="00462734">
        <w:rPr>
          <w:rFonts w:asciiTheme="majorHAnsi" w:hAnsiTheme="majorHAnsi" w:cstheme="majorHAnsi"/>
        </w:rPr>
        <w:t xml:space="preserve">. Ook vinden ze het belangrijk </w:t>
      </w:r>
      <w:r w:rsidR="007705D3" w:rsidRPr="00462734">
        <w:rPr>
          <w:rFonts w:asciiTheme="majorHAnsi" w:hAnsiTheme="majorHAnsi" w:cstheme="majorHAnsi"/>
        </w:rPr>
        <w:t>dat het goed wordt ingevoerd</w:t>
      </w:r>
      <w:r w:rsidR="00B9786A" w:rsidRPr="00462734">
        <w:rPr>
          <w:rFonts w:asciiTheme="majorHAnsi" w:hAnsiTheme="majorHAnsi" w:cstheme="majorHAnsi"/>
        </w:rPr>
        <w:t xml:space="preserve">: het zijn vaak ingewikkelde en onbekende geneesmiddelnamen waar assistenten </w:t>
      </w:r>
      <w:r w:rsidR="003218F9" w:rsidRPr="00462734">
        <w:rPr>
          <w:rFonts w:asciiTheme="majorHAnsi" w:hAnsiTheme="majorHAnsi" w:cstheme="majorHAnsi"/>
        </w:rPr>
        <w:t xml:space="preserve">vaak </w:t>
      </w:r>
      <w:r w:rsidR="00B9786A" w:rsidRPr="00462734">
        <w:rPr>
          <w:rFonts w:asciiTheme="majorHAnsi" w:hAnsiTheme="majorHAnsi" w:cstheme="majorHAnsi"/>
        </w:rPr>
        <w:t>niet veel mee kunnen.</w:t>
      </w:r>
      <w:r w:rsidR="003218F9" w:rsidRPr="00462734">
        <w:rPr>
          <w:rFonts w:asciiTheme="majorHAnsi" w:hAnsiTheme="majorHAnsi" w:cstheme="majorHAnsi"/>
        </w:rPr>
        <w:t xml:space="preserve"> Veel apotheken geven wel aan dat de verantwoordelijk</w:t>
      </w:r>
      <w:r w:rsidR="00ED1001">
        <w:rPr>
          <w:rFonts w:asciiTheme="majorHAnsi" w:hAnsiTheme="majorHAnsi" w:cstheme="majorHAnsi"/>
        </w:rPr>
        <w:t>heid</w:t>
      </w:r>
      <w:r w:rsidR="003218F9" w:rsidRPr="00462734">
        <w:rPr>
          <w:rFonts w:asciiTheme="majorHAnsi" w:hAnsiTheme="majorHAnsi" w:cstheme="majorHAnsi"/>
        </w:rPr>
        <w:t xml:space="preserve"> in de toekomst zal komen te liggen bij de assistenten. Daarom zal na een jaar weer gekeken moeten worden wat de situatie </w:t>
      </w:r>
      <w:r w:rsidR="009F0F65" w:rsidRPr="00462734">
        <w:rPr>
          <w:rFonts w:asciiTheme="majorHAnsi" w:hAnsiTheme="majorHAnsi" w:cstheme="majorHAnsi"/>
        </w:rPr>
        <w:t xml:space="preserve">is </w:t>
      </w:r>
      <w:r w:rsidR="003218F9" w:rsidRPr="00462734">
        <w:rPr>
          <w:rFonts w:asciiTheme="majorHAnsi" w:hAnsiTheme="majorHAnsi" w:cstheme="majorHAnsi"/>
        </w:rPr>
        <w:t>per apotheek</w:t>
      </w:r>
      <w:r w:rsidR="009F0F65" w:rsidRPr="00462734">
        <w:rPr>
          <w:rFonts w:asciiTheme="majorHAnsi" w:hAnsiTheme="majorHAnsi" w:cstheme="majorHAnsi"/>
        </w:rPr>
        <w:t xml:space="preserve">. </w:t>
      </w:r>
    </w:p>
    <w:p w14:paraId="59B57556" w14:textId="5C1413A5" w:rsidR="00F4733E" w:rsidRPr="00462734" w:rsidRDefault="004277BA" w:rsidP="00462734">
      <w:pPr>
        <w:spacing w:line="276" w:lineRule="auto"/>
        <w:jc w:val="lowKashida"/>
        <w:rPr>
          <w:rFonts w:asciiTheme="majorHAnsi" w:hAnsiTheme="majorHAnsi" w:cstheme="majorHAnsi"/>
          <w:u w:val="single"/>
        </w:rPr>
      </w:pPr>
      <w:r w:rsidRPr="00462734">
        <w:rPr>
          <w:rFonts w:asciiTheme="majorHAnsi" w:hAnsiTheme="majorHAnsi" w:cstheme="majorHAnsi"/>
          <w:u w:val="single"/>
        </w:rPr>
        <w:t>Verwerking: h</w:t>
      </w:r>
      <w:r w:rsidR="009F0F65" w:rsidRPr="00462734">
        <w:rPr>
          <w:rFonts w:asciiTheme="majorHAnsi" w:hAnsiTheme="majorHAnsi" w:cstheme="majorHAnsi"/>
          <w:u w:val="single"/>
        </w:rPr>
        <w:t xml:space="preserve">et vinden van het juiste artikel wordt als lastig ervaren </w:t>
      </w:r>
    </w:p>
    <w:p w14:paraId="5DBE4211" w14:textId="0DFBD89C" w:rsidR="009F0F65" w:rsidRPr="00462734" w:rsidRDefault="009F0F65" w:rsidP="00462734">
      <w:pPr>
        <w:spacing w:line="276" w:lineRule="auto"/>
        <w:jc w:val="lowKashida"/>
        <w:rPr>
          <w:rFonts w:asciiTheme="majorHAnsi" w:hAnsiTheme="majorHAnsi" w:cstheme="majorHAnsi"/>
        </w:rPr>
      </w:pPr>
      <w:r w:rsidRPr="00462734">
        <w:rPr>
          <w:rFonts w:asciiTheme="majorHAnsi" w:hAnsiTheme="majorHAnsi" w:cstheme="majorHAnsi"/>
        </w:rPr>
        <w:t xml:space="preserve">Bij het </w:t>
      </w:r>
      <w:r w:rsidR="009150F7" w:rsidRPr="00462734">
        <w:rPr>
          <w:rFonts w:asciiTheme="majorHAnsi" w:hAnsiTheme="majorHAnsi" w:cstheme="majorHAnsi"/>
        </w:rPr>
        <w:t xml:space="preserve">verwerken van de medicatieberichten in het AIS </w:t>
      </w:r>
      <w:r w:rsidRPr="00462734">
        <w:rPr>
          <w:rFonts w:asciiTheme="majorHAnsi" w:hAnsiTheme="majorHAnsi" w:cstheme="majorHAnsi"/>
        </w:rPr>
        <w:t>blijkt het voor veel apotheken lastig om het juiste artikel te vinden (zie figuur 1).</w:t>
      </w:r>
      <w:r w:rsidR="009150F7" w:rsidRPr="00462734">
        <w:rPr>
          <w:rFonts w:asciiTheme="majorHAnsi" w:hAnsiTheme="majorHAnsi" w:cstheme="majorHAnsi"/>
        </w:rPr>
        <w:t xml:space="preserve"> Die antwoordoptie werd namelijk het vaakst aangeklikt</w:t>
      </w:r>
      <w:r w:rsidR="006D721B" w:rsidRPr="00462734">
        <w:rPr>
          <w:rFonts w:asciiTheme="majorHAnsi" w:hAnsiTheme="majorHAnsi" w:cstheme="majorHAnsi"/>
        </w:rPr>
        <w:t xml:space="preserve">. </w:t>
      </w:r>
    </w:p>
    <w:p w14:paraId="15405DC8" w14:textId="77777777" w:rsidR="009F0F65" w:rsidRPr="00462734" w:rsidRDefault="009F0F65" w:rsidP="00462734">
      <w:pPr>
        <w:keepNext/>
        <w:spacing w:line="276" w:lineRule="auto"/>
        <w:jc w:val="lowKashida"/>
        <w:rPr>
          <w:rFonts w:asciiTheme="majorHAnsi" w:hAnsiTheme="majorHAnsi" w:cstheme="majorHAnsi"/>
        </w:rPr>
      </w:pPr>
      <w:r w:rsidRPr="00462734">
        <w:rPr>
          <w:rFonts w:asciiTheme="majorHAnsi" w:hAnsiTheme="majorHAnsi" w:cstheme="majorHAnsi"/>
          <w:noProof/>
        </w:rPr>
        <w:drawing>
          <wp:inline distT="0" distB="0" distL="0" distR="0" wp14:anchorId="01EAAEFB" wp14:editId="171BC93F">
            <wp:extent cx="5023448" cy="2552700"/>
            <wp:effectExtent l="19050" t="19050" r="25400" b="190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6572" cy="2554288"/>
                    </a:xfrm>
                    <a:prstGeom prst="rect">
                      <a:avLst/>
                    </a:prstGeom>
                    <a:noFill/>
                    <a:ln w="6350">
                      <a:solidFill>
                        <a:schemeClr val="accent1"/>
                      </a:solidFill>
                    </a:ln>
                    <a:effectLst/>
                  </pic:spPr>
                </pic:pic>
              </a:graphicData>
            </a:graphic>
          </wp:inline>
        </w:drawing>
      </w:r>
    </w:p>
    <w:p w14:paraId="0563324C" w14:textId="7061F209" w:rsidR="009F0F65" w:rsidRPr="00462734" w:rsidRDefault="009F0F65" w:rsidP="00462734">
      <w:pPr>
        <w:pStyle w:val="Caption"/>
        <w:spacing w:line="276" w:lineRule="auto"/>
        <w:jc w:val="lowKashida"/>
        <w:rPr>
          <w:rFonts w:asciiTheme="majorHAnsi" w:hAnsiTheme="majorHAnsi" w:cstheme="majorHAnsi"/>
        </w:rPr>
      </w:pPr>
      <w:r w:rsidRPr="00462734">
        <w:rPr>
          <w:rFonts w:asciiTheme="majorHAnsi" w:hAnsiTheme="majorHAnsi" w:cstheme="majorHAnsi"/>
        </w:rPr>
        <w:t xml:space="preserve">Figuur </w:t>
      </w:r>
      <w:r w:rsidRPr="00462734">
        <w:rPr>
          <w:rFonts w:asciiTheme="majorHAnsi" w:hAnsiTheme="majorHAnsi" w:cstheme="majorHAnsi"/>
        </w:rPr>
        <w:fldChar w:fldCharType="begin"/>
      </w:r>
      <w:r w:rsidRPr="00462734">
        <w:rPr>
          <w:rFonts w:asciiTheme="majorHAnsi" w:hAnsiTheme="majorHAnsi" w:cstheme="majorHAnsi"/>
        </w:rPr>
        <w:instrText xml:space="preserve"> SEQ Figuur \* ARABIC </w:instrText>
      </w:r>
      <w:r w:rsidRPr="00462734">
        <w:rPr>
          <w:rFonts w:asciiTheme="majorHAnsi" w:hAnsiTheme="majorHAnsi" w:cstheme="majorHAnsi"/>
        </w:rPr>
        <w:fldChar w:fldCharType="separate"/>
      </w:r>
      <w:r w:rsidR="00617C98" w:rsidRPr="00462734">
        <w:rPr>
          <w:rFonts w:asciiTheme="majorHAnsi" w:hAnsiTheme="majorHAnsi" w:cstheme="majorHAnsi"/>
          <w:noProof/>
        </w:rPr>
        <w:t>1</w:t>
      </w:r>
      <w:r w:rsidRPr="00462734">
        <w:rPr>
          <w:rFonts w:asciiTheme="majorHAnsi" w:hAnsiTheme="majorHAnsi" w:cstheme="majorHAnsi"/>
        </w:rPr>
        <w:fldChar w:fldCharType="end"/>
      </w:r>
      <w:r w:rsidR="00237763" w:rsidRPr="00462734">
        <w:rPr>
          <w:rFonts w:asciiTheme="majorHAnsi" w:hAnsiTheme="majorHAnsi" w:cstheme="majorHAnsi"/>
        </w:rPr>
        <w:t>: Gekozen antwoorden op vraag 4 van de vragenlijst</w:t>
      </w:r>
      <w:r w:rsidR="009150F7" w:rsidRPr="00462734">
        <w:rPr>
          <w:rFonts w:asciiTheme="majorHAnsi" w:hAnsiTheme="majorHAnsi" w:cstheme="majorHAnsi"/>
        </w:rPr>
        <w:t xml:space="preserve">: Heeft u moeilijkheden ervaren bij het verwerken van de gegevens met betrekking tot de volgende zaken? Vink aan indien van toepassing. </w:t>
      </w:r>
      <w:r w:rsidR="00237763" w:rsidRPr="00462734">
        <w:rPr>
          <w:rFonts w:asciiTheme="majorHAnsi" w:hAnsiTheme="majorHAnsi" w:cstheme="majorHAnsi"/>
        </w:rPr>
        <w:t xml:space="preserve">Het vinden van het juiste artikel </w:t>
      </w:r>
      <w:r w:rsidR="009150F7" w:rsidRPr="00462734">
        <w:rPr>
          <w:rFonts w:asciiTheme="majorHAnsi" w:hAnsiTheme="majorHAnsi" w:cstheme="majorHAnsi"/>
        </w:rPr>
        <w:t>w</w:t>
      </w:r>
      <w:r w:rsidR="005A65C3" w:rsidRPr="00462734">
        <w:rPr>
          <w:rFonts w:asciiTheme="majorHAnsi" w:hAnsiTheme="majorHAnsi" w:cstheme="majorHAnsi"/>
        </w:rPr>
        <w:t>erd</w:t>
      </w:r>
      <w:r w:rsidR="009150F7" w:rsidRPr="00462734">
        <w:rPr>
          <w:rFonts w:asciiTheme="majorHAnsi" w:hAnsiTheme="majorHAnsi" w:cstheme="majorHAnsi"/>
        </w:rPr>
        <w:t xml:space="preserve"> het meest frequent gekozen.</w:t>
      </w:r>
    </w:p>
    <w:p w14:paraId="5E269483" w14:textId="7E97DABA" w:rsidR="004277BA" w:rsidRPr="00462734" w:rsidRDefault="006D721B" w:rsidP="00462734">
      <w:pPr>
        <w:spacing w:line="276" w:lineRule="auto"/>
        <w:jc w:val="lowKashida"/>
        <w:rPr>
          <w:rFonts w:asciiTheme="majorHAnsi" w:hAnsiTheme="majorHAnsi" w:cstheme="majorHAnsi"/>
        </w:rPr>
      </w:pPr>
      <w:r w:rsidRPr="00462734">
        <w:rPr>
          <w:rFonts w:asciiTheme="majorHAnsi" w:hAnsiTheme="majorHAnsi" w:cstheme="majorHAnsi"/>
        </w:rPr>
        <w:lastRenderedPageBreak/>
        <w:t xml:space="preserve">Omdat het vaak gaat om middelen die niet voorkomen in de openbare apotheek, is het lastig om het correcte artikel aan te klikken. Tevens is uit de interviews naar voren gekomen dat de autorisatie moeizaam kan verlopen. Soms moeten er namelijk meerdere middelen worden ingevoerd en een tweede controle is dan elke keer weer nodig. </w:t>
      </w:r>
      <w:r w:rsidR="00724BE9" w:rsidRPr="00462734">
        <w:rPr>
          <w:rFonts w:asciiTheme="majorHAnsi" w:hAnsiTheme="majorHAnsi" w:cstheme="majorHAnsi"/>
        </w:rPr>
        <w:t xml:space="preserve">De discussie die dan ontstaat is hoe relevant het voor de apotheek is om </w:t>
      </w:r>
      <w:r w:rsidR="004277BA" w:rsidRPr="00462734">
        <w:rPr>
          <w:rFonts w:asciiTheme="majorHAnsi" w:hAnsiTheme="majorHAnsi" w:cstheme="majorHAnsi"/>
        </w:rPr>
        <w:t xml:space="preserve">al </w:t>
      </w:r>
      <w:r w:rsidR="00724BE9" w:rsidRPr="00462734">
        <w:rPr>
          <w:rFonts w:asciiTheme="majorHAnsi" w:hAnsiTheme="majorHAnsi" w:cstheme="majorHAnsi"/>
        </w:rPr>
        <w:t>d</w:t>
      </w:r>
      <w:r w:rsidR="004277BA" w:rsidRPr="00462734">
        <w:rPr>
          <w:rFonts w:asciiTheme="majorHAnsi" w:hAnsiTheme="majorHAnsi" w:cstheme="majorHAnsi"/>
        </w:rPr>
        <w:t>ie</w:t>
      </w:r>
      <w:r w:rsidR="00724BE9" w:rsidRPr="00462734">
        <w:rPr>
          <w:rFonts w:asciiTheme="majorHAnsi" w:hAnsiTheme="majorHAnsi" w:cstheme="majorHAnsi"/>
        </w:rPr>
        <w:t xml:space="preserve"> middelen in het systeem in te voeren. </w:t>
      </w:r>
      <w:r w:rsidR="004277BA" w:rsidRPr="00462734">
        <w:rPr>
          <w:rFonts w:asciiTheme="majorHAnsi" w:hAnsiTheme="majorHAnsi" w:cstheme="majorHAnsi"/>
        </w:rPr>
        <w:t xml:space="preserve">Verder staat er soms geen stopdatum in het medicatiebericht. Uit het interview met </w:t>
      </w:r>
      <w:r w:rsidR="00DD75BB">
        <w:rPr>
          <w:rFonts w:asciiTheme="majorHAnsi" w:hAnsiTheme="majorHAnsi" w:cstheme="majorHAnsi"/>
        </w:rPr>
        <w:t xml:space="preserve">een </w:t>
      </w:r>
      <w:r w:rsidR="004277BA" w:rsidRPr="00462734">
        <w:rPr>
          <w:rFonts w:asciiTheme="majorHAnsi" w:hAnsiTheme="majorHAnsi" w:cstheme="majorHAnsi"/>
        </w:rPr>
        <w:t xml:space="preserve">apotheek is naar voren gekomen dat zij dat oplossen door het invoeren van potentiële medicatie (bewaking voor een maand). Indien de volgende maand weer een medicatiebericht binnenkomt </w:t>
      </w:r>
      <w:r w:rsidR="00A13B09" w:rsidRPr="00462734">
        <w:rPr>
          <w:rFonts w:asciiTheme="majorHAnsi" w:hAnsiTheme="majorHAnsi" w:cstheme="majorHAnsi"/>
        </w:rPr>
        <w:t xml:space="preserve">voor dezelfde patiënt kan dit eenvoudig weer worden verlengd. </w:t>
      </w:r>
    </w:p>
    <w:p w14:paraId="51865501" w14:textId="71C70903" w:rsidR="009F0F65" w:rsidRPr="00462734" w:rsidRDefault="00786E50" w:rsidP="00462734">
      <w:pPr>
        <w:spacing w:line="276" w:lineRule="auto"/>
        <w:jc w:val="lowKashida"/>
        <w:rPr>
          <w:rFonts w:asciiTheme="majorHAnsi" w:hAnsiTheme="majorHAnsi" w:cstheme="majorHAnsi"/>
          <w:u w:val="single"/>
        </w:rPr>
      </w:pPr>
      <w:r w:rsidRPr="00462734">
        <w:rPr>
          <w:rFonts w:asciiTheme="majorHAnsi" w:hAnsiTheme="majorHAnsi" w:cstheme="majorHAnsi"/>
          <w:u w:val="single"/>
        </w:rPr>
        <w:t xml:space="preserve">Vaker aanbieden van een </w:t>
      </w:r>
      <w:proofErr w:type="spellStart"/>
      <w:r w:rsidRPr="00462734">
        <w:rPr>
          <w:rFonts w:asciiTheme="majorHAnsi" w:hAnsiTheme="majorHAnsi" w:cstheme="majorHAnsi"/>
          <w:u w:val="single"/>
        </w:rPr>
        <w:t>farmabuddy</w:t>
      </w:r>
      <w:proofErr w:type="spellEnd"/>
      <w:r w:rsidRPr="00462734">
        <w:rPr>
          <w:rFonts w:asciiTheme="majorHAnsi" w:hAnsiTheme="majorHAnsi" w:cstheme="majorHAnsi"/>
          <w:u w:val="single"/>
        </w:rPr>
        <w:t xml:space="preserve"> en farmaceutisch consult </w:t>
      </w:r>
    </w:p>
    <w:p w14:paraId="06D42DE4" w14:textId="1A02DD5E" w:rsidR="00786E50" w:rsidRPr="00462734" w:rsidRDefault="00786E50" w:rsidP="00462734">
      <w:pPr>
        <w:spacing w:line="276" w:lineRule="auto"/>
        <w:jc w:val="lowKashida"/>
        <w:rPr>
          <w:rFonts w:asciiTheme="majorHAnsi" w:hAnsiTheme="majorHAnsi" w:cstheme="majorHAnsi"/>
        </w:rPr>
      </w:pPr>
      <w:r w:rsidRPr="00462734">
        <w:rPr>
          <w:rFonts w:asciiTheme="majorHAnsi" w:hAnsiTheme="majorHAnsi" w:cstheme="majorHAnsi"/>
        </w:rPr>
        <w:t>Door middel van de vragenlijst is uitgevraagd in hoeverre de apotheken zich voor en na de overdracht bezig hielden met het verlenen van extra patiëntenzorg aan mensen met kanker. De meeste apotheken zorgden er v</w:t>
      </w:r>
      <w:r w:rsidR="00DD75BB">
        <w:rPr>
          <w:rFonts w:asciiTheme="majorHAnsi" w:hAnsiTheme="majorHAnsi" w:cstheme="majorHAnsi"/>
        </w:rPr>
        <w:t>óó</w:t>
      </w:r>
      <w:r w:rsidRPr="00462734">
        <w:rPr>
          <w:rFonts w:asciiTheme="majorHAnsi" w:hAnsiTheme="majorHAnsi" w:cstheme="majorHAnsi"/>
        </w:rPr>
        <w:t>r de overdracht voor dat de medicijnen werden bezorgd (zie figuur 2). Na de overdracht g</w:t>
      </w:r>
      <w:r w:rsidR="005A65C3" w:rsidRPr="00462734">
        <w:rPr>
          <w:rFonts w:asciiTheme="majorHAnsi" w:hAnsiTheme="majorHAnsi" w:cstheme="majorHAnsi"/>
        </w:rPr>
        <w:t>a</w:t>
      </w:r>
      <w:r w:rsidRPr="00462734">
        <w:rPr>
          <w:rFonts w:asciiTheme="majorHAnsi" w:hAnsiTheme="majorHAnsi" w:cstheme="majorHAnsi"/>
        </w:rPr>
        <w:t xml:space="preserve">ven veel apotheken aan dat ze een </w:t>
      </w:r>
      <w:proofErr w:type="spellStart"/>
      <w:r w:rsidRPr="00462734">
        <w:rPr>
          <w:rFonts w:asciiTheme="majorHAnsi" w:hAnsiTheme="majorHAnsi" w:cstheme="majorHAnsi"/>
        </w:rPr>
        <w:t>farmabuddy</w:t>
      </w:r>
      <w:proofErr w:type="spellEnd"/>
      <w:r w:rsidRPr="00462734">
        <w:rPr>
          <w:rFonts w:asciiTheme="majorHAnsi" w:hAnsiTheme="majorHAnsi" w:cstheme="majorHAnsi"/>
        </w:rPr>
        <w:t xml:space="preserve"> aan zullen bieden of een farmaceutisch consult. </w:t>
      </w:r>
    </w:p>
    <w:p w14:paraId="4C0776D3" w14:textId="77777777" w:rsidR="003F4DB7" w:rsidRPr="00462734" w:rsidRDefault="003F4DB7" w:rsidP="00462734">
      <w:pPr>
        <w:keepNext/>
        <w:spacing w:line="276" w:lineRule="auto"/>
        <w:jc w:val="lowKashida"/>
        <w:rPr>
          <w:rFonts w:asciiTheme="majorHAnsi" w:hAnsiTheme="majorHAnsi" w:cstheme="majorHAnsi"/>
        </w:rPr>
      </w:pPr>
      <w:r w:rsidRPr="00462734">
        <w:rPr>
          <w:rFonts w:asciiTheme="majorHAnsi" w:hAnsiTheme="majorHAnsi" w:cstheme="majorHAnsi"/>
          <w:noProof/>
        </w:rPr>
        <w:drawing>
          <wp:inline distT="0" distB="0" distL="0" distR="0" wp14:anchorId="02A2BED7" wp14:editId="55189E40">
            <wp:extent cx="4713607" cy="4673600"/>
            <wp:effectExtent l="19050" t="19050" r="10795" b="12700"/>
            <wp:docPr id="6" name="Afbeelding 5">
              <a:extLst xmlns:a="http://schemas.openxmlformats.org/drawingml/2006/main">
                <a:ext uri="{FF2B5EF4-FFF2-40B4-BE49-F238E27FC236}">
                  <a16:creationId xmlns:a16="http://schemas.microsoft.com/office/drawing/2014/main" id="{11DF7079-CCE8-40C8-BB38-A5E18360D5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11DF7079-CCE8-40C8-BB38-A5E18360D53D}"/>
                        </a:ext>
                      </a:extLst>
                    </pic:cNvPr>
                    <pic:cNvPicPr>
                      <a:picLocks noChangeAspect="1"/>
                    </pic:cNvPicPr>
                  </pic:nvPicPr>
                  <pic:blipFill>
                    <a:blip r:embed="rId9"/>
                    <a:stretch>
                      <a:fillRect/>
                    </a:stretch>
                  </pic:blipFill>
                  <pic:spPr>
                    <a:xfrm>
                      <a:off x="0" y="0"/>
                      <a:ext cx="4717697" cy="4677655"/>
                    </a:xfrm>
                    <a:prstGeom prst="rect">
                      <a:avLst/>
                    </a:prstGeom>
                    <a:ln w="6350">
                      <a:solidFill>
                        <a:schemeClr val="accent1"/>
                      </a:solidFill>
                    </a:ln>
                  </pic:spPr>
                </pic:pic>
              </a:graphicData>
            </a:graphic>
          </wp:inline>
        </w:drawing>
      </w:r>
    </w:p>
    <w:p w14:paraId="7C20D8AF" w14:textId="49B8D5DA" w:rsidR="00A13B09" w:rsidRPr="00462734" w:rsidRDefault="003F4DB7" w:rsidP="00462734">
      <w:pPr>
        <w:pStyle w:val="Caption"/>
        <w:spacing w:line="276" w:lineRule="auto"/>
        <w:jc w:val="lowKashida"/>
        <w:rPr>
          <w:rFonts w:asciiTheme="majorHAnsi" w:hAnsiTheme="majorHAnsi" w:cstheme="majorHAnsi"/>
        </w:rPr>
      </w:pPr>
      <w:r w:rsidRPr="00462734">
        <w:rPr>
          <w:rFonts w:asciiTheme="majorHAnsi" w:hAnsiTheme="majorHAnsi" w:cstheme="majorHAnsi"/>
        </w:rPr>
        <w:t xml:space="preserve">Figuur </w:t>
      </w:r>
      <w:r w:rsidRPr="00462734">
        <w:rPr>
          <w:rFonts w:asciiTheme="majorHAnsi" w:hAnsiTheme="majorHAnsi" w:cstheme="majorHAnsi"/>
        </w:rPr>
        <w:fldChar w:fldCharType="begin"/>
      </w:r>
      <w:r w:rsidRPr="00462734">
        <w:rPr>
          <w:rFonts w:asciiTheme="majorHAnsi" w:hAnsiTheme="majorHAnsi" w:cstheme="majorHAnsi"/>
        </w:rPr>
        <w:instrText xml:space="preserve"> SEQ Figuur \* ARABIC </w:instrText>
      </w:r>
      <w:r w:rsidRPr="00462734">
        <w:rPr>
          <w:rFonts w:asciiTheme="majorHAnsi" w:hAnsiTheme="majorHAnsi" w:cstheme="majorHAnsi"/>
        </w:rPr>
        <w:fldChar w:fldCharType="separate"/>
      </w:r>
      <w:r w:rsidR="00617C98" w:rsidRPr="00462734">
        <w:rPr>
          <w:rFonts w:asciiTheme="majorHAnsi" w:hAnsiTheme="majorHAnsi" w:cstheme="majorHAnsi"/>
          <w:noProof/>
        </w:rPr>
        <w:t>2</w:t>
      </w:r>
      <w:r w:rsidRPr="00462734">
        <w:rPr>
          <w:rFonts w:asciiTheme="majorHAnsi" w:hAnsiTheme="majorHAnsi" w:cstheme="majorHAnsi"/>
        </w:rPr>
        <w:fldChar w:fldCharType="end"/>
      </w:r>
      <w:r w:rsidRPr="00462734">
        <w:rPr>
          <w:rFonts w:asciiTheme="majorHAnsi" w:hAnsiTheme="majorHAnsi" w:cstheme="majorHAnsi"/>
        </w:rPr>
        <w:t xml:space="preserve">: Patiëntenzorg </w:t>
      </w:r>
      <w:r w:rsidR="00C52E34" w:rsidRPr="00462734">
        <w:rPr>
          <w:rFonts w:asciiTheme="majorHAnsi" w:hAnsiTheme="majorHAnsi" w:cstheme="majorHAnsi"/>
        </w:rPr>
        <w:t>van</w:t>
      </w:r>
      <w:r w:rsidR="00786E50" w:rsidRPr="00462734">
        <w:rPr>
          <w:rFonts w:asciiTheme="majorHAnsi" w:hAnsiTheme="majorHAnsi" w:cstheme="majorHAnsi"/>
        </w:rPr>
        <w:t>uit</w:t>
      </w:r>
      <w:r w:rsidR="00C52E34" w:rsidRPr="00462734">
        <w:rPr>
          <w:rFonts w:asciiTheme="majorHAnsi" w:hAnsiTheme="majorHAnsi" w:cstheme="majorHAnsi"/>
        </w:rPr>
        <w:t xml:space="preserve"> LANA apotheken </w:t>
      </w:r>
      <w:r w:rsidRPr="00462734">
        <w:rPr>
          <w:rFonts w:asciiTheme="majorHAnsi" w:hAnsiTheme="majorHAnsi" w:cstheme="majorHAnsi"/>
        </w:rPr>
        <w:t>voor en na de start van de oncologische medicatieoverdracht vanuit het LUMC</w:t>
      </w:r>
      <w:r w:rsidR="00786E50" w:rsidRPr="00462734">
        <w:rPr>
          <w:rFonts w:asciiTheme="majorHAnsi" w:hAnsiTheme="majorHAnsi" w:cstheme="majorHAnsi"/>
        </w:rPr>
        <w:t xml:space="preserve">. </w:t>
      </w:r>
    </w:p>
    <w:p w14:paraId="5F728E2F" w14:textId="2198BDAF" w:rsidR="004105BD" w:rsidRPr="00462734" w:rsidRDefault="004105BD" w:rsidP="00462734">
      <w:pPr>
        <w:spacing w:line="276" w:lineRule="auto"/>
        <w:jc w:val="lowKashida"/>
        <w:rPr>
          <w:rFonts w:asciiTheme="majorHAnsi" w:hAnsiTheme="majorHAnsi" w:cstheme="majorHAnsi"/>
        </w:rPr>
      </w:pPr>
      <w:r w:rsidRPr="00462734">
        <w:rPr>
          <w:rFonts w:asciiTheme="majorHAnsi" w:hAnsiTheme="majorHAnsi" w:cstheme="majorHAnsi"/>
        </w:rPr>
        <w:t>Ook hierbij is het goed om na te gaan voor welke patiënten dit daadwerkelijk nodig is</w:t>
      </w:r>
      <w:r w:rsidR="00357B97" w:rsidRPr="00462734">
        <w:rPr>
          <w:rFonts w:asciiTheme="majorHAnsi" w:hAnsiTheme="majorHAnsi" w:cstheme="majorHAnsi"/>
        </w:rPr>
        <w:t xml:space="preserve"> en aan wie je welke dienst aan kunt bieden</w:t>
      </w:r>
      <w:r w:rsidRPr="00462734">
        <w:rPr>
          <w:rFonts w:asciiTheme="majorHAnsi" w:hAnsiTheme="majorHAnsi" w:cstheme="majorHAnsi"/>
        </w:rPr>
        <w:t>. Er zijn namelijk patiënten die nooit in de apotheek komen</w:t>
      </w:r>
      <w:r w:rsidR="00316B0E" w:rsidRPr="00462734">
        <w:rPr>
          <w:rFonts w:asciiTheme="majorHAnsi" w:hAnsiTheme="majorHAnsi" w:cstheme="majorHAnsi"/>
        </w:rPr>
        <w:t>, d</w:t>
      </w:r>
      <w:r w:rsidRPr="00462734">
        <w:rPr>
          <w:rFonts w:asciiTheme="majorHAnsi" w:hAnsiTheme="majorHAnsi" w:cstheme="majorHAnsi"/>
        </w:rPr>
        <w:t>an is het ook lastiger om aan te bieden de medicijnen te bezorgen of om een medicatiebeoordeling te doen. Ook is de groep ‘’mensen met kanker’’ een he</w:t>
      </w:r>
      <w:r w:rsidR="00A07F67">
        <w:rPr>
          <w:rFonts w:asciiTheme="majorHAnsi" w:hAnsiTheme="majorHAnsi" w:cstheme="majorHAnsi"/>
        </w:rPr>
        <w:t>e</w:t>
      </w:r>
      <w:r w:rsidRPr="00462734">
        <w:rPr>
          <w:rFonts w:asciiTheme="majorHAnsi" w:hAnsiTheme="majorHAnsi" w:cstheme="majorHAnsi"/>
        </w:rPr>
        <w:t xml:space="preserve">l diverse groep. Deze kan bestaan uit jongere </w:t>
      </w:r>
      <w:r w:rsidR="00316B0E" w:rsidRPr="00462734">
        <w:rPr>
          <w:rFonts w:asciiTheme="majorHAnsi" w:hAnsiTheme="majorHAnsi" w:cstheme="majorHAnsi"/>
        </w:rPr>
        <w:t>patiënten</w:t>
      </w:r>
      <w:r w:rsidRPr="00462734">
        <w:rPr>
          <w:rFonts w:asciiTheme="majorHAnsi" w:hAnsiTheme="majorHAnsi" w:cstheme="majorHAnsi"/>
        </w:rPr>
        <w:t xml:space="preserve"> die </w:t>
      </w:r>
      <w:r w:rsidRPr="00462734">
        <w:rPr>
          <w:rFonts w:asciiTheme="majorHAnsi" w:hAnsiTheme="majorHAnsi" w:cstheme="majorHAnsi"/>
        </w:rPr>
        <w:lastRenderedPageBreak/>
        <w:t xml:space="preserve">verder </w:t>
      </w:r>
      <w:r w:rsidR="00691255">
        <w:rPr>
          <w:rFonts w:asciiTheme="majorHAnsi" w:hAnsiTheme="majorHAnsi" w:cstheme="majorHAnsi"/>
        </w:rPr>
        <w:t>geen andere aandoeningen hebben</w:t>
      </w:r>
      <w:r w:rsidRPr="00462734">
        <w:rPr>
          <w:rFonts w:asciiTheme="majorHAnsi" w:hAnsiTheme="majorHAnsi" w:cstheme="majorHAnsi"/>
        </w:rPr>
        <w:t xml:space="preserve">, maar ook </w:t>
      </w:r>
      <w:r w:rsidR="00357B97" w:rsidRPr="00462734">
        <w:rPr>
          <w:rFonts w:asciiTheme="majorHAnsi" w:hAnsiTheme="majorHAnsi" w:cstheme="majorHAnsi"/>
        </w:rPr>
        <w:t xml:space="preserve">uit </w:t>
      </w:r>
      <w:r w:rsidRPr="00462734">
        <w:rPr>
          <w:rFonts w:asciiTheme="majorHAnsi" w:hAnsiTheme="majorHAnsi" w:cstheme="majorHAnsi"/>
        </w:rPr>
        <w:t xml:space="preserve">ouderen die </w:t>
      </w:r>
      <w:r w:rsidR="00A07F67">
        <w:rPr>
          <w:rFonts w:asciiTheme="majorHAnsi" w:hAnsiTheme="majorHAnsi" w:cstheme="majorHAnsi"/>
        </w:rPr>
        <w:t>vanwege</w:t>
      </w:r>
      <w:r w:rsidRPr="00462734">
        <w:rPr>
          <w:rFonts w:asciiTheme="majorHAnsi" w:hAnsiTheme="majorHAnsi" w:cstheme="majorHAnsi"/>
        </w:rPr>
        <w:t xml:space="preserve"> andere aandoeningen meerdere geneesmiddelen gebruiken. </w:t>
      </w:r>
      <w:r w:rsidR="00316B0E" w:rsidRPr="00462734">
        <w:rPr>
          <w:rFonts w:asciiTheme="majorHAnsi" w:hAnsiTheme="majorHAnsi" w:cstheme="majorHAnsi"/>
        </w:rPr>
        <w:t xml:space="preserve">Veel apotheken zijn het erover eens </w:t>
      </w:r>
      <w:r w:rsidR="00A07F67">
        <w:rPr>
          <w:rFonts w:asciiTheme="majorHAnsi" w:hAnsiTheme="majorHAnsi" w:cstheme="majorHAnsi"/>
        </w:rPr>
        <w:t xml:space="preserve">dat </w:t>
      </w:r>
      <w:r w:rsidR="00316B0E" w:rsidRPr="00462734">
        <w:rPr>
          <w:rFonts w:asciiTheme="majorHAnsi" w:hAnsiTheme="majorHAnsi" w:cstheme="majorHAnsi"/>
        </w:rPr>
        <w:t xml:space="preserve">de meerwaarde dan ook meer naar voren komt </w:t>
      </w:r>
      <w:r w:rsidR="00357B97" w:rsidRPr="00462734">
        <w:rPr>
          <w:rFonts w:asciiTheme="majorHAnsi" w:hAnsiTheme="majorHAnsi" w:cstheme="majorHAnsi"/>
        </w:rPr>
        <w:t>bij de</w:t>
      </w:r>
      <w:r w:rsidR="00316B0E" w:rsidRPr="00462734">
        <w:rPr>
          <w:rFonts w:asciiTheme="majorHAnsi" w:hAnsiTheme="majorHAnsi" w:cstheme="majorHAnsi"/>
        </w:rPr>
        <w:t xml:space="preserve"> laatste groep patiënten. Omdat dit project nog maar net is gestart, geven veel apotheken aan nog niet goed te weten wat ze zullen doen</w:t>
      </w:r>
      <w:r w:rsidR="00357B97" w:rsidRPr="00462734">
        <w:rPr>
          <w:rFonts w:asciiTheme="majorHAnsi" w:hAnsiTheme="majorHAnsi" w:cstheme="majorHAnsi"/>
        </w:rPr>
        <w:t xml:space="preserve"> met betrekking tot de patiëntenzorg</w:t>
      </w:r>
      <w:r w:rsidR="00316B0E" w:rsidRPr="00462734">
        <w:rPr>
          <w:rFonts w:asciiTheme="majorHAnsi" w:hAnsiTheme="majorHAnsi" w:cstheme="majorHAnsi"/>
        </w:rPr>
        <w:t xml:space="preserve">. Wel is uit de interviews </w:t>
      </w:r>
      <w:r w:rsidR="00357B97" w:rsidRPr="00462734">
        <w:rPr>
          <w:rFonts w:asciiTheme="majorHAnsi" w:hAnsiTheme="majorHAnsi" w:cstheme="majorHAnsi"/>
        </w:rPr>
        <w:t xml:space="preserve">naar voren </w:t>
      </w:r>
      <w:r w:rsidR="00316B0E" w:rsidRPr="00462734">
        <w:rPr>
          <w:rFonts w:asciiTheme="majorHAnsi" w:hAnsiTheme="majorHAnsi" w:cstheme="majorHAnsi"/>
        </w:rPr>
        <w:t>gekomen dat</w:t>
      </w:r>
      <w:r w:rsidR="00357B97" w:rsidRPr="00462734">
        <w:rPr>
          <w:rFonts w:asciiTheme="majorHAnsi" w:hAnsiTheme="majorHAnsi" w:cstheme="majorHAnsi"/>
        </w:rPr>
        <w:t xml:space="preserve"> vrijwel alle ondervraagden overwegen om ten minste contact op te nemen met patiënten waarvan voorheen niet duidelijk was dat ze kanker hebben. </w:t>
      </w:r>
    </w:p>
    <w:p w14:paraId="6C7CDCCF" w14:textId="3F564050" w:rsidR="004478A3" w:rsidRPr="00462734" w:rsidRDefault="004478A3" w:rsidP="00462734">
      <w:pPr>
        <w:spacing w:line="276" w:lineRule="auto"/>
        <w:jc w:val="lowKashida"/>
        <w:rPr>
          <w:rFonts w:asciiTheme="majorHAnsi" w:hAnsiTheme="majorHAnsi" w:cstheme="majorHAnsi"/>
          <w:u w:val="single"/>
        </w:rPr>
      </w:pPr>
      <w:r w:rsidRPr="00462734">
        <w:rPr>
          <w:rFonts w:asciiTheme="majorHAnsi" w:hAnsiTheme="majorHAnsi" w:cstheme="majorHAnsi"/>
          <w:u w:val="single"/>
        </w:rPr>
        <w:t xml:space="preserve">Verhouding berichten LUMC en </w:t>
      </w:r>
      <w:r w:rsidR="004D7F9B" w:rsidRPr="00462734">
        <w:rPr>
          <w:rFonts w:asciiTheme="majorHAnsi" w:hAnsiTheme="majorHAnsi" w:cstheme="majorHAnsi"/>
          <w:u w:val="single"/>
        </w:rPr>
        <w:t xml:space="preserve">het </w:t>
      </w:r>
      <w:proofErr w:type="spellStart"/>
      <w:r w:rsidRPr="00462734">
        <w:rPr>
          <w:rFonts w:asciiTheme="majorHAnsi" w:hAnsiTheme="majorHAnsi" w:cstheme="majorHAnsi"/>
          <w:u w:val="single"/>
        </w:rPr>
        <w:t>Alrijne</w:t>
      </w:r>
      <w:proofErr w:type="spellEnd"/>
      <w:r w:rsidRPr="00462734">
        <w:rPr>
          <w:rFonts w:asciiTheme="majorHAnsi" w:hAnsiTheme="majorHAnsi" w:cstheme="majorHAnsi"/>
          <w:u w:val="single"/>
        </w:rPr>
        <w:t xml:space="preserve"> </w:t>
      </w:r>
      <w:r w:rsidR="00E427E3" w:rsidRPr="00462734">
        <w:rPr>
          <w:rFonts w:asciiTheme="majorHAnsi" w:hAnsiTheme="majorHAnsi" w:cstheme="majorHAnsi"/>
          <w:u w:val="single"/>
        </w:rPr>
        <w:t>Z</w:t>
      </w:r>
      <w:r w:rsidRPr="00462734">
        <w:rPr>
          <w:rFonts w:asciiTheme="majorHAnsi" w:hAnsiTheme="majorHAnsi" w:cstheme="majorHAnsi"/>
          <w:u w:val="single"/>
        </w:rPr>
        <w:t>iekenhuis</w:t>
      </w:r>
    </w:p>
    <w:p w14:paraId="36B7BADA" w14:textId="7AC68F25" w:rsidR="00617C98" w:rsidRPr="00462734" w:rsidRDefault="004478A3" w:rsidP="00462734">
      <w:pPr>
        <w:spacing w:line="276" w:lineRule="auto"/>
        <w:jc w:val="lowKashida"/>
        <w:rPr>
          <w:rFonts w:asciiTheme="majorHAnsi" w:hAnsiTheme="majorHAnsi" w:cstheme="majorHAnsi"/>
        </w:rPr>
      </w:pPr>
      <w:r w:rsidRPr="00462734">
        <w:rPr>
          <w:rFonts w:asciiTheme="majorHAnsi" w:hAnsiTheme="majorHAnsi" w:cstheme="majorHAnsi"/>
        </w:rPr>
        <w:t xml:space="preserve">Het </w:t>
      </w:r>
      <w:proofErr w:type="spellStart"/>
      <w:r w:rsidRPr="00462734">
        <w:rPr>
          <w:rFonts w:asciiTheme="majorHAnsi" w:hAnsiTheme="majorHAnsi" w:cstheme="majorHAnsi"/>
        </w:rPr>
        <w:t>Alrijne</w:t>
      </w:r>
      <w:proofErr w:type="spellEnd"/>
      <w:r w:rsidRPr="00462734">
        <w:rPr>
          <w:rFonts w:asciiTheme="majorHAnsi" w:hAnsiTheme="majorHAnsi" w:cstheme="majorHAnsi"/>
        </w:rPr>
        <w:t xml:space="preserve"> Ziekenhuis</w:t>
      </w:r>
      <w:r w:rsidR="00E427E3" w:rsidRPr="00462734">
        <w:rPr>
          <w:rFonts w:asciiTheme="majorHAnsi" w:hAnsiTheme="majorHAnsi" w:cstheme="majorHAnsi"/>
        </w:rPr>
        <w:t xml:space="preserve"> voert </w:t>
      </w:r>
      <w:r w:rsidR="004D7F9B" w:rsidRPr="00462734">
        <w:rPr>
          <w:rFonts w:asciiTheme="majorHAnsi" w:hAnsiTheme="majorHAnsi" w:cstheme="majorHAnsi"/>
        </w:rPr>
        <w:t>informatie over</w:t>
      </w:r>
      <w:r w:rsidR="00E427E3" w:rsidRPr="00462734">
        <w:rPr>
          <w:rFonts w:asciiTheme="majorHAnsi" w:hAnsiTheme="majorHAnsi" w:cstheme="majorHAnsi"/>
        </w:rPr>
        <w:t xml:space="preserve"> oncologische infuustherapie in via het LSP. Het voordeel hier</w:t>
      </w:r>
      <w:r w:rsidR="004D7F9B" w:rsidRPr="00462734">
        <w:rPr>
          <w:rFonts w:asciiTheme="majorHAnsi" w:hAnsiTheme="majorHAnsi" w:cstheme="majorHAnsi"/>
        </w:rPr>
        <w:t>van</w:t>
      </w:r>
      <w:r w:rsidR="00E427E3" w:rsidRPr="00462734">
        <w:rPr>
          <w:rFonts w:asciiTheme="majorHAnsi" w:hAnsiTheme="majorHAnsi" w:cstheme="majorHAnsi"/>
        </w:rPr>
        <w:t xml:space="preserve"> is dat de apotheken niets handmatig in hoeven te voeren in het AIS. De apotheken (die zijn geïnterviewd) hebben geen goed beeld </w:t>
      </w:r>
      <w:r w:rsidR="004D7F9B" w:rsidRPr="00462734">
        <w:rPr>
          <w:rFonts w:asciiTheme="majorHAnsi" w:hAnsiTheme="majorHAnsi" w:cstheme="majorHAnsi"/>
        </w:rPr>
        <w:t>van</w:t>
      </w:r>
      <w:r w:rsidR="00E427E3" w:rsidRPr="00462734">
        <w:rPr>
          <w:rFonts w:asciiTheme="majorHAnsi" w:hAnsiTheme="majorHAnsi" w:cstheme="majorHAnsi"/>
        </w:rPr>
        <w:t xml:space="preserve"> de verhouding kankerpatiënten die komen via het </w:t>
      </w:r>
      <w:proofErr w:type="spellStart"/>
      <w:r w:rsidR="00E427E3" w:rsidRPr="00462734">
        <w:rPr>
          <w:rFonts w:asciiTheme="majorHAnsi" w:hAnsiTheme="majorHAnsi" w:cstheme="majorHAnsi"/>
        </w:rPr>
        <w:t>Alrijne</w:t>
      </w:r>
      <w:proofErr w:type="spellEnd"/>
      <w:r w:rsidR="00E427E3" w:rsidRPr="00462734">
        <w:rPr>
          <w:rFonts w:asciiTheme="majorHAnsi" w:hAnsiTheme="majorHAnsi" w:cstheme="majorHAnsi"/>
        </w:rPr>
        <w:t xml:space="preserve"> Ziekenhuis t.o.v. het LUMC. Dit komt omdat ze niet actief een bericht krijgen als de medicatie wordt doorgevoerd via het LSP. Hierdoor</w:t>
      </w:r>
      <w:r w:rsidR="004D7F9B" w:rsidRPr="00462734">
        <w:rPr>
          <w:rFonts w:asciiTheme="majorHAnsi" w:hAnsiTheme="majorHAnsi" w:cstheme="majorHAnsi"/>
        </w:rPr>
        <w:t xml:space="preserve"> zijn kankerpatiënten die behandeld worden in het </w:t>
      </w:r>
      <w:proofErr w:type="spellStart"/>
      <w:r w:rsidR="004D7F9B" w:rsidRPr="00462734">
        <w:rPr>
          <w:rFonts w:asciiTheme="majorHAnsi" w:hAnsiTheme="majorHAnsi" w:cstheme="majorHAnsi"/>
        </w:rPr>
        <w:t>Alrijne</w:t>
      </w:r>
      <w:proofErr w:type="spellEnd"/>
      <w:r w:rsidR="004D7F9B" w:rsidRPr="00462734">
        <w:rPr>
          <w:rFonts w:asciiTheme="majorHAnsi" w:hAnsiTheme="majorHAnsi" w:cstheme="majorHAnsi"/>
        </w:rPr>
        <w:t xml:space="preserve"> Ziekenhuis niet goed in beeld bij de openbare apotheek. Vrijwel alle apotheken zijn het ermee eens dat een combinatie van beide systemen ideaal zou zijn. Dit houdt in dat het handmatig invoeren niet meer nodig is, terwijl de apotheken wel actief op de hoogte worden gesteld van het feit dat iemand kankerpatiënt is. </w:t>
      </w:r>
      <w:r w:rsidR="00D30AAD">
        <w:rPr>
          <w:rFonts w:asciiTheme="majorHAnsi" w:hAnsiTheme="majorHAnsi" w:cstheme="majorHAnsi"/>
        </w:rPr>
        <w:t xml:space="preserve">Je zou een recept kunnen sturen naar het LSP: nul-stuks recept laten sturen door de arts, dat komt terecht in de voorraad recepten en dat </w:t>
      </w:r>
      <w:r w:rsidR="00E76C21">
        <w:rPr>
          <w:rFonts w:asciiTheme="majorHAnsi" w:hAnsiTheme="majorHAnsi" w:cstheme="majorHAnsi"/>
        </w:rPr>
        <w:t>zet aan</w:t>
      </w:r>
      <w:r w:rsidR="00D30AAD">
        <w:rPr>
          <w:rFonts w:asciiTheme="majorHAnsi" w:hAnsiTheme="majorHAnsi" w:cstheme="majorHAnsi"/>
        </w:rPr>
        <w:t xml:space="preserve"> om te gaan kijken. Op die manier kan je toch actief een bericht krijgen via het LSP. </w:t>
      </w:r>
    </w:p>
    <w:p w14:paraId="2E874773" w14:textId="402C9712" w:rsidR="00617C98" w:rsidRPr="00462734" w:rsidRDefault="00617C98" w:rsidP="00462734">
      <w:pPr>
        <w:spacing w:line="276" w:lineRule="auto"/>
        <w:jc w:val="lowKashida"/>
        <w:rPr>
          <w:rFonts w:asciiTheme="majorHAnsi" w:hAnsiTheme="majorHAnsi" w:cstheme="majorHAnsi"/>
          <w:u w:val="single"/>
        </w:rPr>
      </w:pPr>
      <w:r w:rsidRPr="00462734">
        <w:rPr>
          <w:rFonts w:asciiTheme="majorHAnsi" w:hAnsiTheme="majorHAnsi" w:cstheme="majorHAnsi"/>
          <w:u w:val="single"/>
        </w:rPr>
        <w:t xml:space="preserve">De oncologische medicatieoverdracht </w:t>
      </w:r>
      <w:r w:rsidR="00E81234" w:rsidRPr="00462734">
        <w:rPr>
          <w:rFonts w:asciiTheme="majorHAnsi" w:hAnsiTheme="majorHAnsi" w:cstheme="majorHAnsi"/>
          <w:u w:val="single"/>
        </w:rPr>
        <w:t>heeft veel</w:t>
      </w:r>
      <w:r w:rsidRPr="00462734">
        <w:rPr>
          <w:rFonts w:asciiTheme="majorHAnsi" w:hAnsiTheme="majorHAnsi" w:cstheme="majorHAnsi"/>
          <w:u w:val="single"/>
        </w:rPr>
        <w:t xml:space="preserve"> toegevoegde waarde</w:t>
      </w:r>
    </w:p>
    <w:p w14:paraId="3BF60C72" w14:textId="57093F93" w:rsidR="00617C98" w:rsidRPr="00462734" w:rsidRDefault="00617C98" w:rsidP="00462734">
      <w:pPr>
        <w:spacing w:line="276" w:lineRule="auto"/>
        <w:jc w:val="lowKashida"/>
        <w:rPr>
          <w:rFonts w:asciiTheme="majorHAnsi" w:hAnsiTheme="majorHAnsi" w:cstheme="majorHAnsi"/>
        </w:rPr>
      </w:pPr>
      <w:r w:rsidRPr="00462734">
        <w:rPr>
          <w:rFonts w:asciiTheme="majorHAnsi" w:hAnsiTheme="majorHAnsi" w:cstheme="majorHAnsi"/>
        </w:rPr>
        <w:t xml:space="preserve">6 van de 13 apotheken </w:t>
      </w:r>
      <w:r w:rsidR="00987582" w:rsidRPr="00462734">
        <w:rPr>
          <w:rFonts w:asciiTheme="majorHAnsi" w:hAnsiTheme="majorHAnsi" w:cstheme="majorHAnsi"/>
        </w:rPr>
        <w:t xml:space="preserve">geven een 8 als het gaat om de toegevoegde waarde van de recent gestarte oncologische medicatieoverdracht (zie figuur 3). Sommigen geven zelfs een hoger cijfer. Ook uit de interviews blijkt dat het meest gekozen cijfer een 8 is. Dit betekent dat veel apotheken toch echt wel de meerwaarde inzien van de verstrekte informatie en dat het </w:t>
      </w:r>
      <w:r w:rsidR="00B37B1F" w:rsidRPr="00462734">
        <w:rPr>
          <w:rFonts w:asciiTheme="majorHAnsi" w:hAnsiTheme="majorHAnsi" w:cstheme="majorHAnsi"/>
        </w:rPr>
        <w:t>project v</w:t>
      </w:r>
      <w:r w:rsidR="00987582" w:rsidRPr="00462734">
        <w:rPr>
          <w:rFonts w:asciiTheme="majorHAnsi" w:hAnsiTheme="majorHAnsi" w:cstheme="majorHAnsi"/>
        </w:rPr>
        <w:t xml:space="preserve">oortgezet </w:t>
      </w:r>
      <w:r w:rsidR="00B37B1F" w:rsidRPr="00462734">
        <w:rPr>
          <w:rFonts w:asciiTheme="majorHAnsi" w:hAnsiTheme="majorHAnsi" w:cstheme="majorHAnsi"/>
        </w:rPr>
        <w:t>moet</w:t>
      </w:r>
      <w:r w:rsidR="00987582" w:rsidRPr="00462734">
        <w:rPr>
          <w:rFonts w:asciiTheme="majorHAnsi" w:hAnsiTheme="majorHAnsi" w:cstheme="majorHAnsi"/>
        </w:rPr>
        <w:t xml:space="preserve"> worden</w:t>
      </w:r>
      <w:r w:rsidR="00B37B1F" w:rsidRPr="00462734">
        <w:rPr>
          <w:rFonts w:asciiTheme="majorHAnsi" w:hAnsiTheme="majorHAnsi" w:cstheme="majorHAnsi"/>
        </w:rPr>
        <w:t xml:space="preserve">. </w:t>
      </w:r>
    </w:p>
    <w:p w14:paraId="48DAF8AE" w14:textId="77777777" w:rsidR="00617C98" w:rsidRPr="00462734" w:rsidRDefault="00617C98" w:rsidP="00462734">
      <w:pPr>
        <w:keepNext/>
        <w:spacing w:line="276" w:lineRule="auto"/>
        <w:jc w:val="lowKashida"/>
        <w:rPr>
          <w:rFonts w:asciiTheme="majorHAnsi" w:hAnsiTheme="majorHAnsi" w:cstheme="majorHAnsi"/>
        </w:rPr>
      </w:pPr>
      <w:r w:rsidRPr="00462734">
        <w:rPr>
          <w:rFonts w:asciiTheme="majorHAnsi" w:hAnsiTheme="majorHAnsi" w:cstheme="majorHAnsi"/>
          <w:noProof/>
        </w:rPr>
        <w:drawing>
          <wp:inline distT="0" distB="0" distL="0" distR="0" wp14:anchorId="429E86B0" wp14:editId="4653169E">
            <wp:extent cx="4159250" cy="2113552"/>
            <wp:effectExtent l="19050" t="19050" r="12700" b="203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9250" cy="2113552"/>
                    </a:xfrm>
                    <a:prstGeom prst="rect">
                      <a:avLst/>
                    </a:prstGeom>
                    <a:noFill/>
                    <a:ln w="6350">
                      <a:solidFill>
                        <a:schemeClr val="accent1"/>
                      </a:solidFill>
                    </a:ln>
                  </pic:spPr>
                </pic:pic>
              </a:graphicData>
            </a:graphic>
          </wp:inline>
        </w:drawing>
      </w:r>
    </w:p>
    <w:p w14:paraId="138315FD" w14:textId="0D4C21CB" w:rsidR="00617C98" w:rsidRPr="00462734" w:rsidRDefault="00617C98" w:rsidP="00462734">
      <w:pPr>
        <w:pStyle w:val="Caption"/>
        <w:spacing w:line="276" w:lineRule="auto"/>
        <w:jc w:val="lowKashida"/>
        <w:rPr>
          <w:rFonts w:asciiTheme="majorHAnsi" w:hAnsiTheme="majorHAnsi" w:cstheme="majorHAnsi"/>
        </w:rPr>
      </w:pPr>
      <w:r w:rsidRPr="00462734">
        <w:rPr>
          <w:rFonts w:asciiTheme="majorHAnsi" w:hAnsiTheme="majorHAnsi" w:cstheme="majorHAnsi"/>
        </w:rPr>
        <w:t xml:space="preserve">Figuur </w:t>
      </w:r>
      <w:r w:rsidRPr="00462734">
        <w:rPr>
          <w:rFonts w:asciiTheme="majorHAnsi" w:hAnsiTheme="majorHAnsi" w:cstheme="majorHAnsi"/>
        </w:rPr>
        <w:fldChar w:fldCharType="begin"/>
      </w:r>
      <w:r w:rsidRPr="00462734">
        <w:rPr>
          <w:rFonts w:asciiTheme="majorHAnsi" w:hAnsiTheme="majorHAnsi" w:cstheme="majorHAnsi"/>
        </w:rPr>
        <w:instrText xml:space="preserve"> SEQ Figuur \* ARABIC </w:instrText>
      </w:r>
      <w:r w:rsidRPr="00462734">
        <w:rPr>
          <w:rFonts w:asciiTheme="majorHAnsi" w:hAnsiTheme="majorHAnsi" w:cstheme="majorHAnsi"/>
        </w:rPr>
        <w:fldChar w:fldCharType="separate"/>
      </w:r>
      <w:r w:rsidRPr="00462734">
        <w:rPr>
          <w:rFonts w:asciiTheme="majorHAnsi" w:hAnsiTheme="majorHAnsi" w:cstheme="majorHAnsi"/>
          <w:noProof/>
        </w:rPr>
        <w:t>3</w:t>
      </w:r>
      <w:r w:rsidRPr="00462734">
        <w:rPr>
          <w:rFonts w:asciiTheme="majorHAnsi" w:hAnsiTheme="majorHAnsi" w:cstheme="majorHAnsi"/>
        </w:rPr>
        <w:fldChar w:fldCharType="end"/>
      </w:r>
      <w:r w:rsidRPr="00462734">
        <w:rPr>
          <w:rFonts w:asciiTheme="majorHAnsi" w:hAnsiTheme="majorHAnsi" w:cstheme="majorHAnsi"/>
        </w:rPr>
        <w:t xml:space="preserve">: Cijfer op een schaal van 1 tot 10 voor de toegevoegde waarde van de nieuwe informatie op de bestaande werkwijze in </w:t>
      </w:r>
      <w:r w:rsidR="00E81234" w:rsidRPr="00462734">
        <w:rPr>
          <w:rFonts w:asciiTheme="majorHAnsi" w:hAnsiTheme="majorHAnsi" w:cstheme="majorHAnsi"/>
        </w:rPr>
        <w:t>de</w:t>
      </w:r>
      <w:r w:rsidRPr="00462734">
        <w:rPr>
          <w:rFonts w:asciiTheme="majorHAnsi" w:hAnsiTheme="majorHAnsi" w:cstheme="majorHAnsi"/>
        </w:rPr>
        <w:t xml:space="preserve"> apotheek. </w:t>
      </w:r>
    </w:p>
    <w:p w14:paraId="0E044FF1" w14:textId="7C5500BE" w:rsidR="00564B0B" w:rsidRPr="00462734" w:rsidRDefault="00724BE9" w:rsidP="00462734">
      <w:pPr>
        <w:spacing w:line="276" w:lineRule="auto"/>
        <w:jc w:val="lowKashida"/>
        <w:rPr>
          <w:rFonts w:asciiTheme="majorHAnsi" w:hAnsiTheme="majorHAnsi" w:cstheme="majorHAnsi"/>
          <w:u w:val="single"/>
        </w:rPr>
      </w:pPr>
      <w:bookmarkStart w:id="0" w:name="_Hlk114673691"/>
      <w:r w:rsidRPr="00462734">
        <w:rPr>
          <w:rFonts w:asciiTheme="majorHAnsi" w:hAnsiTheme="majorHAnsi" w:cstheme="majorHAnsi"/>
          <w:u w:val="single"/>
        </w:rPr>
        <w:t>Aanbevelingen</w:t>
      </w:r>
      <w:r w:rsidR="00E81234" w:rsidRPr="00462734">
        <w:rPr>
          <w:rFonts w:asciiTheme="majorHAnsi" w:hAnsiTheme="majorHAnsi" w:cstheme="majorHAnsi"/>
          <w:u w:val="single"/>
        </w:rPr>
        <w:t xml:space="preserve"> voor LANA deelnemers</w:t>
      </w:r>
    </w:p>
    <w:bookmarkEnd w:id="0"/>
    <w:p w14:paraId="640A86B6" w14:textId="06661F58" w:rsidR="00747FE3" w:rsidRPr="00462734" w:rsidRDefault="00B6333D"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Na succes van de vorige lunchbytes: o</w:t>
      </w:r>
      <w:r w:rsidR="00747FE3" w:rsidRPr="00462734">
        <w:rPr>
          <w:rFonts w:asciiTheme="majorHAnsi" w:hAnsiTheme="majorHAnsi" w:cstheme="majorHAnsi"/>
        </w:rPr>
        <w:t>rganiseer een lunchbyte voor assistenten met als onderwerp oncolytica</w:t>
      </w:r>
      <w:r w:rsidR="00226C46" w:rsidRPr="00462734">
        <w:rPr>
          <w:rFonts w:asciiTheme="majorHAnsi" w:hAnsiTheme="majorHAnsi" w:cstheme="majorHAnsi"/>
        </w:rPr>
        <w:t xml:space="preserve">. </w:t>
      </w:r>
      <w:r w:rsidR="00747FE3" w:rsidRPr="00462734">
        <w:rPr>
          <w:rFonts w:asciiTheme="majorHAnsi" w:hAnsiTheme="majorHAnsi" w:cstheme="majorHAnsi"/>
        </w:rPr>
        <w:t xml:space="preserve">Dit is niet alleen interessant maar ook heel leerzaam. Op deze manier </w:t>
      </w:r>
      <w:r w:rsidR="00226C46" w:rsidRPr="00462734">
        <w:rPr>
          <w:rFonts w:asciiTheme="majorHAnsi" w:hAnsiTheme="majorHAnsi" w:cstheme="majorHAnsi"/>
        </w:rPr>
        <w:t xml:space="preserve">zal het onderwerp meer </w:t>
      </w:r>
      <w:r w:rsidR="000D1BD1" w:rsidRPr="00462734">
        <w:rPr>
          <w:rFonts w:asciiTheme="majorHAnsi" w:hAnsiTheme="majorHAnsi" w:cstheme="majorHAnsi"/>
        </w:rPr>
        <w:t xml:space="preserve">gaan </w:t>
      </w:r>
      <w:r w:rsidR="00226C46" w:rsidRPr="00462734">
        <w:rPr>
          <w:rFonts w:asciiTheme="majorHAnsi" w:hAnsiTheme="majorHAnsi" w:cstheme="majorHAnsi"/>
        </w:rPr>
        <w:t xml:space="preserve">leven onder </w:t>
      </w:r>
      <w:r w:rsidR="00747FE3" w:rsidRPr="00462734">
        <w:rPr>
          <w:rFonts w:asciiTheme="majorHAnsi" w:hAnsiTheme="majorHAnsi" w:cstheme="majorHAnsi"/>
        </w:rPr>
        <w:t xml:space="preserve">de assistenten </w:t>
      </w:r>
      <w:r w:rsidR="00226C46" w:rsidRPr="00462734">
        <w:rPr>
          <w:rFonts w:asciiTheme="majorHAnsi" w:hAnsiTheme="majorHAnsi" w:cstheme="majorHAnsi"/>
        </w:rPr>
        <w:t xml:space="preserve">wat de patiëntenzorg alleen maar ten goede komt. De assistenten staan ten slotte het meeste aan de balie en zullen een patiënt met </w:t>
      </w:r>
      <w:r w:rsidR="00226C46" w:rsidRPr="00462734">
        <w:rPr>
          <w:rFonts w:asciiTheme="majorHAnsi" w:hAnsiTheme="majorHAnsi" w:cstheme="majorHAnsi"/>
        </w:rPr>
        <w:lastRenderedPageBreak/>
        <w:t xml:space="preserve">kanker eerder treffen. </w:t>
      </w:r>
      <w:r w:rsidR="00D10856" w:rsidRPr="00462734">
        <w:rPr>
          <w:rFonts w:asciiTheme="majorHAnsi" w:hAnsiTheme="majorHAnsi" w:cstheme="majorHAnsi"/>
        </w:rPr>
        <w:t>In de lunchbyte kan vervolgens ook worden ingegaan op dit project ( wat houdt het in, waarom doen we het, wat is de meerwaarde, welke rol kan de assistente hebben?)</w:t>
      </w:r>
      <w:r w:rsidR="000D1BD1" w:rsidRPr="00462734">
        <w:rPr>
          <w:rFonts w:asciiTheme="majorHAnsi" w:hAnsiTheme="majorHAnsi" w:cstheme="majorHAnsi"/>
        </w:rPr>
        <w:t xml:space="preserve"> zodat het team goed weet hoe te handelen. </w:t>
      </w:r>
    </w:p>
    <w:p w14:paraId="508DD54D" w14:textId="76B66D14" w:rsidR="00B6333D" w:rsidRPr="00462734" w:rsidRDefault="00B6333D"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Er is behoefte aan een richtlijn vanuit </w:t>
      </w:r>
      <w:r w:rsidR="00234F85">
        <w:rPr>
          <w:rFonts w:asciiTheme="majorHAnsi" w:hAnsiTheme="majorHAnsi" w:cstheme="majorHAnsi"/>
        </w:rPr>
        <w:t xml:space="preserve">het </w:t>
      </w:r>
      <w:r w:rsidRPr="00462734">
        <w:rPr>
          <w:rFonts w:asciiTheme="majorHAnsi" w:hAnsiTheme="majorHAnsi" w:cstheme="majorHAnsi"/>
        </w:rPr>
        <w:t xml:space="preserve">LANA </w:t>
      </w:r>
      <w:r w:rsidR="00426824" w:rsidRPr="00462734">
        <w:rPr>
          <w:rFonts w:asciiTheme="majorHAnsi" w:hAnsiTheme="majorHAnsi" w:cstheme="majorHAnsi"/>
        </w:rPr>
        <w:t xml:space="preserve">waarin de aandachtspunten worden besproken bij mensen met kanker. Moet er bij bepaalde kuren ergens rekening mee worden gehouden? </w:t>
      </w:r>
      <w:r w:rsidR="00363B98">
        <w:rPr>
          <w:rFonts w:asciiTheme="majorHAnsi" w:hAnsiTheme="majorHAnsi" w:cstheme="majorHAnsi"/>
        </w:rPr>
        <w:t xml:space="preserve">Hoe voer je een medicatiereview uit bij mensen met kanker? </w:t>
      </w:r>
      <w:r w:rsidR="00426824" w:rsidRPr="00462734">
        <w:rPr>
          <w:rFonts w:asciiTheme="majorHAnsi" w:hAnsiTheme="majorHAnsi" w:cstheme="majorHAnsi"/>
        </w:rPr>
        <w:t xml:space="preserve">Misschien ook informatie over bepaalde therapieën en de specifieke problemen daarbij zodat men daar alert op kan zijn. </w:t>
      </w:r>
      <w:r w:rsidR="0091319A" w:rsidRPr="00462734">
        <w:rPr>
          <w:rFonts w:asciiTheme="majorHAnsi" w:hAnsiTheme="majorHAnsi" w:cstheme="majorHAnsi"/>
        </w:rPr>
        <w:t>Hierbij ook aandacht voor keuzes bij de ondersteunende therapie. Juiste middelen tegen misselijkheid, pijn, vermoeidheid etc.</w:t>
      </w:r>
    </w:p>
    <w:p w14:paraId="787D7830" w14:textId="1B4B3B1E" w:rsidR="00426824" w:rsidRPr="00462734" w:rsidRDefault="0091319A"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Het juiste item kiezen wordt soms als lastig ervaren bij de verwerking van de medicatieberichten. Wellicht zou het toevoegen van het ZI-nummer kunnen helpen bij het vinden van het juiste artikel.</w:t>
      </w:r>
    </w:p>
    <w:p w14:paraId="3027A7E5" w14:textId="53501681" w:rsidR="0091319A" w:rsidRPr="00462734" w:rsidRDefault="0091319A"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Door dit pr</w:t>
      </w:r>
      <w:r w:rsidR="00057C54" w:rsidRPr="00462734">
        <w:rPr>
          <w:rFonts w:asciiTheme="majorHAnsi" w:hAnsiTheme="majorHAnsi" w:cstheme="majorHAnsi"/>
        </w:rPr>
        <w:t>oject zijn oncologische patiënten in beeld gebracht die infuustherapie ondergaan in het LUMC. Echter, mensen met orale oncolytica mis je hiermee. Door een manier te vinden om deze mensen in kaart te brengen</w:t>
      </w:r>
      <w:r w:rsidR="003874E1" w:rsidRPr="00462734">
        <w:rPr>
          <w:rFonts w:asciiTheme="majorHAnsi" w:hAnsiTheme="majorHAnsi" w:cstheme="majorHAnsi"/>
        </w:rPr>
        <w:t>,</w:t>
      </w:r>
      <w:r w:rsidR="00057C54" w:rsidRPr="00462734">
        <w:rPr>
          <w:rFonts w:asciiTheme="majorHAnsi" w:hAnsiTheme="majorHAnsi" w:cstheme="majorHAnsi"/>
        </w:rPr>
        <w:t xml:space="preserve"> k</w:t>
      </w:r>
      <w:r w:rsidR="00691255">
        <w:rPr>
          <w:rFonts w:asciiTheme="majorHAnsi" w:hAnsiTheme="majorHAnsi" w:cstheme="majorHAnsi"/>
        </w:rPr>
        <w:t>unnen</w:t>
      </w:r>
      <w:r w:rsidR="00057C54" w:rsidRPr="00462734">
        <w:rPr>
          <w:rFonts w:asciiTheme="majorHAnsi" w:hAnsiTheme="majorHAnsi" w:cstheme="majorHAnsi"/>
        </w:rPr>
        <w:t xml:space="preserve"> ook aan hen bepaalde diensten </w:t>
      </w:r>
      <w:r w:rsidR="003874E1" w:rsidRPr="00462734">
        <w:rPr>
          <w:rFonts w:asciiTheme="majorHAnsi" w:hAnsiTheme="majorHAnsi" w:cstheme="majorHAnsi"/>
        </w:rPr>
        <w:t xml:space="preserve">worden </w:t>
      </w:r>
      <w:r w:rsidR="00057C54" w:rsidRPr="00462734">
        <w:rPr>
          <w:rFonts w:asciiTheme="majorHAnsi" w:hAnsiTheme="majorHAnsi" w:cstheme="majorHAnsi"/>
        </w:rPr>
        <w:t>aangeboden vanuit</w:t>
      </w:r>
      <w:r w:rsidR="003874E1" w:rsidRPr="00462734">
        <w:rPr>
          <w:rFonts w:asciiTheme="majorHAnsi" w:hAnsiTheme="majorHAnsi" w:cstheme="majorHAnsi"/>
        </w:rPr>
        <w:t xml:space="preserve"> de apotheek</w:t>
      </w:r>
      <w:r w:rsidR="00057C54" w:rsidRPr="00462734">
        <w:rPr>
          <w:rFonts w:asciiTheme="majorHAnsi" w:hAnsiTheme="majorHAnsi" w:cstheme="majorHAnsi"/>
        </w:rPr>
        <w:t>. Het zou ook een completer beeld geven van de patiënten in de apotheek die kanker</w:t>
      </w:r>
      <w:r w:rsidR="00691255">
        <w:rPr>
          <w:rFonts w:asciiTheme="majorHAnsi" w:hAnsiTheme="majorHAnsi" w:cstheme="majorHAnsi"/>
        </w:rPr>
        <w:t xml:space="preserve"> hebben</w:t>
      </w:r>
      <w:r w:rsidR="00057C54" w:rsidRPr="00462734">
        <w:rPr>
          <w:rFonts w:asciiTheme="majorHAnsi" w:hAnsiTheme="majorHAnsi" w:cstheme="majorHAnsi"/>
        </w:rPr>
        <w:t xml:space="preserve">.   </w:t>
      </w:r>
    </w:p>
    <w:p w14:paraId="427E7B9F" w14:textId="4C9DF609" w:rsidR="003874E1" w:rsidRPr="00462734" w:rsidRDefault="003874E1"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Het is voor veel apotheken niet duidelijk wat het doel is van de invoer van de medicatieberichten. Is het bijvoorbeeld voldoende dat men weet dat iemand een kankerpatiënt is of is medicatiebewaking nodig? </w:t>
      </w:r>
    </w:p>
    <w:p w14:paraId="0B9D4CC7" w14:textId="6E3C5AC1" w:rsidR="003874E1" w:rsidRPr="00462734" w:rsidRDefault="003874E1" w:rsidP="00462734">
      <w:pPr>
        <w:pStyle w:val="ListParagraph"/>
        <w:numPr>
          <w:ilvl w:val="1"/>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Indien het niet zozeer gaat om de middelen, kan een ZZ-regel worden gemaakt. Op deze manier kan de assistente snel zien dat de patiënt chemotherapie krijgt </w:t>
      </w:r>
      <w:r w:rsidR="00A77BB3">
        <w:rPr>
          <w:rFonts w:asciiTheme="majorHAnsi" w:hAnsiTheme="majorHAnsi" w:cstheme="majorHAnsi"/>
        </w:rPr>
        <w:t>(</w:t>
      </w:r>
      <w:r w:rsidRPr="00462734">
        <w:rPr>
          <w:rFonts w:asciiTheme="majorHAnsi" w:hAnsiTheme="majorHAnsi" w:cstheme="majorHAnsi"/>
        </w:rPr>
        <w:t>en de huisartsen ook</w:t>
      </w:r>
      <w:r w:rsidR="00A77BB3">
        <w:rPr>
          <w:rFonts w:asciiTheme="majorHAnsi" w:hAnsiTheme="majorHAnsi" w:cstheme="majorHAnsi"/>
        </w:rPr>
        <w:t>)</w:t>
      </w:r>
      <w:r w:rsidRPr="00462734">
        <w:rPr>
          <w:rFonts w:asciiTheme="majorHAnsi" w:hAnsiTheme="majorHAnsi" w:cstheme="majorHAnsi"/>
        </w:rPr>
        <w:t xml:space="preserve">. </w:t>
      </w:r>
    </w:p>
    <w:p w14:paraId="6589862A" w14:textId="7CE1F8F7" w:rsidR="003874E1" w:rsidRPr="00462734" w:rsidRDefault="000B7163" w:rsidP="00462734">
      <w:pPr>
        <w:pStyle w:val="ListParagraph"/>
        <w:numPr>
          <w:ilvl w:val="1"/>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In sommige gevallen is medicatiebewaking zeker nuttig (bepaalde oncolytica met protonpompremmers bijvoorbeeld). Is het invoeren van de juiste sterkte dan ook relevant? Het is belangrijk dat LANA duidelijkheid brengt in het doel van de medicatieberichten. </w:t>
      </w:r>
    </w:p>
    <w:p w14:paraId="10326069" w14:textId="5DC9C1BC" w:rsidR="00284918" w:rsidRPr="0094276B" w:rsidRDefault="00B46AEE"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Sommige apotheken geven aan geen </w:t>
      </w:r>
      <w:proofErr w:type="spellStart"/>
      <w:r w:rsidRPr="00462734">
        <w:rPr>
          <w:rFonts w:asciiTheme="majorHAnsi" w:hAnsiTheme="majorHAnsi" w:cstheme="majorHAnsi"/>
        </w:rPr>
        <w:t>farmabuddy</w:t>
      </w:r>
      <w:proofErr w:type="spellEnd"/>
      <w:r w:rsidRPr="00462734">
        <w:rPr>
          <w:rFonts w:asciiTheme="majorHAnsi" w:hAnsiTheme="majorHAnsi" w:cstheme="majorHAnsi"/>
        </w:rPr>
        <w:t xml:space="preserve"> project te kunnen starten omdat ze meerdere vestigingen hebben en het niet lukt met de roosters voor de </w:t>
      </w:r>
      <w:r w:rsidR="00284918" w:rsidRPr="00462734">
        <w:rPr>
          <w:rFonts w:asciiTheme="majorHAnsi" w:hAnsiTheme="majorHAnsi" w:cstheme="majorHAnsi"/>
        </w:rPr>
        <w:t>assistenten</w:t>
      </w:r>
      <w:r w:rsidRPr="00462734">
        <w:rPr>
          <w:rFonts w:asciiTheme="majorHAnsi" w:hAnsiTheme="majorHAnsi" w:cstheme="majorHAnsi"/>
        </w:rPr>
        <w:t>. Het zou mooi zijn als LANA meedenkt met deze apotheken voor een passende oplossing</w:t>
      </w:r>
      <w:r w:rsidR="00284918" w:rsidRPr="00462734">
        <w:rPr>
          <w:rFonts w:asciiTheme="majorHAnsi" w:hAnsiTheme="majorHAnsi" w:cstheme="majorHAnsi"/>
        </w:rPr>
        <w:t>.</w:t>
      </w:r>
    </w:p>
    <w:p w14:paraId="201A1FBB" w14:textId="3E511C24" w:rsidR="0094276B" w:rsidRPr="00462734" w:rsidRDefault="0094276B" w:rsidP="00462734">
      <w:pPr>
        <w:pStyle w:val="ListParagraph"/>
        <w:numPr>
          <w:ilvl w:val="0"/>
          <w:numId w:val="2"/>
        </w:numPr>
        <w:spacing w:line="276" w:lineRule="auto"/>
        <w:jc w:val="lowKashida"/>
        <w:rPr>
          <w:rFonts w:asciiTheme="majorHAnsi" w:hAnsiTheme="majorHAnsi" w:cstheme="majorHAnsi"/>
          <w:u w:val="single"/>
        </w:rPr>
      </w:pPr>
      <w:r>
        <w:rPr>
          <w:rFonts w:asciiTheme="majorHAnsi" w:hAnsiTheme="majorHAnsi" w:cstheme="majorHAnsi"/>
        </w:rPr>
        <w:t xml:space="preserve">Het is vaak niet duidelijk wanneer de chemotherapie is gestopt. En als </w:t>
      </w:r>
      <w:r w:rsidR="00324FAF">
        <w:rPr>
          <w:rFonts w:asciiTheme="majorHAnsi" w:hAnsiTheme="majorHAnsi" w:cstheme="majorHAnsi"/>
        </w:rPr>
        <w:t>deze</w:t>
      </w:r>
      <w:r>
        <w:rPr>
          <w:rFonts w:asciiTheme="majorHAnsi" w:hAnsiTheme="majorHAnsi" w:cstheme="majorHAnsi"/>
        </w:rPr>
        <w:t xml:space="preserve"> gestopt is, komt dat dan omdat het beter gaat met de patiënt of is hij/zij overleden? Dit is belangrijke informatie die de apotheken wel graag willen weten. Wellicht </w:t>
      </w:r>
      <w:r w:rsidR="00220E74">
        <w:rPr>
          <w:rFonts w:asciiTheme="majorHAnsi" w:hAnsiTheme="majorHAnsi" w:cstheme="majorHAnsi"/>
        </w:rPr>
        <w:t xml:space="preserve">kan worden </w:t>
      </w:r>
      <w:r>
        <w:rPr>
          <w:rFonts w:asciiTheme="majorHAnsi" w:hAnsiTheme="majorHAnsi" w:cstheme="majorHAnsi"/>
        </w:rPr>
        <w:t>na</w:t>
      </w:r>
      <w:r w:rsidR="00220E74">
        <w:rPr>
          <w:rFonts w:asciiTheme="majorHAnsi" w:hAnsiTheme="majorHAnsi" w:cstheme="majorHAnsi"/>
        </w:rPr>
        <w:t>gedacht</w:t>
      </w:r>
      <w:r>
        <w:rPr>
          <w:rFonts w:asciiTheme="majorHAnsi" w:hAnsiTheme="majorHAnsi" w:cstheme="majorHAnsi"/>
        </w:rPr>
        <w:t xml:space="preserve"> over hoe deze informatie </w:t>
      </w:r>
      <w:r w:rsidR="00220E74">
        <w:rPr>
          <w:rFonts w:asciiTheme="majorHAnsi" w:hAnsiTheme="majorHAnsi" w:cstheme="majorHAnsi"/>
        </w:rPr>
        <w:t xml:space="preserve">kan worden gecommuniceerd. </w:t>
      </w:r>
    </w:p>
    <w:p w14:paraId="5DE28809" w14:textId="72FAE7F5" w:rsidR="00284918" w:rsidRPr="009C27FB" w:rsidRDefault="00284918" w:rsidP="00462734">
      <w:pPr>
        <w:pStyle w:val="ListParagraph"/>
        <w:numPr>
          <w:ilvl w:val="0"/>
          <w:numId w:val="2"/>
        </w:numPr>
        <w:spacing w:line="276" w:lineRule="auto"/>
        <w:jc w:val="lowKashida"/>
        <w:rPr>
          <w:rFonts w:asciiTheme="majorHAnsi" w:hAnsiTheme="majorHAnsi" w:cstheme="majorHAnsi"/>
          <w:u w:val="single"/>
        </w:rPr>
      </w:pPr>
      <w:r w:rsidRPr="00462734">
        <w:rPr>
          <w:rFonts w:asciiTheme="majorHAnsi" w:hAnsiTheme="majorHAnsi" w:cstheme="majorHAnsi"/>
        </w:rPr>
        <w:t xml:space="preserve">Idealiter wordt dit onderzoek over een jaar weer uitgevoerd. Veel apotheken zijn nog zoekende in wat ze precies gaan doen met deze informatie. We hebben nu een goede nulmeting. Na een jaar zal duidelijk worden in hoeverre de overdracht daadwerkelijk heeft bijgedragen aan verbeterde </w:t>
      </w:r>
      <w:r w:rsidR="004A2E37" w:rsidRPr="00462734">
        <w:rPr>
          <w:rFonts w:asciiTheme="majorHAnsi" w:hAnsiTheme="majorHAnsi" w:cstheme="majorHAnsi"/>
        </w:rPr>
        <w:t xml:space="preserve">oncologische </w:t>
      </w:r>
      <w:r w:rsidRPr="00462734">
        <w:rPr>
          <w:rFonts w:asciiTheme="majorHAnsi" w:hAnsiTheme="majorHAnsi" w:cstheme="majorHAnsi"/>
        </w:rPr>
        <w:t xml:space="preserve">patiëntenzorg. </w:t>
      </w:r>
    </w:p>
    <w:p w14:paraId="1EA1A642" w14:textId="77777777" w:rsidR="009C27FB" w:rsidRPr="00462734" w:rsidRDefault="009C27FB" w:rsidP="009C27FB">
      <w:pPr>
        <w:pStyle w:val="ListParagraph"/>
        <w:spacing w:line="276" w:lineRule="auto"/>
        <w:jc w:val="lowKashida"/>
        <w:rPr>
          <w:rFonts w:asciiTheme="majorHAnsi" w:hAnsiTheme="majorHAnsi" w:cstheme="majorHAnsi"/>
          <w:u w:val="single"/>
        </w:rPr>
      </w:pPr>
    </w:p>
    <w:p w14:paraId="02DE4FBD" w14:textId="1B929910" w:rsidR="009C27FB" w:rsidRDefault="009C27FB" w:rsidP="009C27FB">
      <w:pPr>
        <w:spacing w:line="276" w:lineRule="auto"/>
        <w:jc w:val="lowKashida"/>
        <w:rPr>
          <w:rFonts w:asciiTheme="majorHAnsi" w:hAnsiTheme="majorHAnsi" w:cstheme="majorHAnsi"/>
          <w:u w:val="single"/>
        </w:rPr>
      </w:pPr>
      <w:r>
        <w:rPr>
          <w:rFonts w:asciiTheme="majorHAnsi" w:hAnsiTheme="majorHAnsi" w:cstheme="majorHAnsi"/>
          <w:u w:val="single"/>
        </w:rPr>
        <w:t xml:space="preserve">De verwachtingen en behoeften van </w:t>
      </w:r>
      <w:r w:rsidR="00F461FB">
        <w:rPr>
          <w:rFonts w:asciiTheme="majorHAnsi" w:hAnsiTheme="majorHAnsi" w:cstheme="majorHAnsi"/>
          <w:u w:val="single"/>
        </w:rPr>
        <w:t>patiënten</w:t>
      </w:r>
    </w:p>
    <w:p w14:paraId="44F1C005" w14:textId="6206AFA3" w:rsidR="009C27FB" w:rsidRDefault="009C27FB" w:rsidP="009C27FB">
      <w:pPr>
        <w:spacing w:line="276" w:lineRule="auto"/>
        <w:jc w:val="lowKashida"/>
        <w:rPr>
          <w:rFonts w:asciiTheme="majorHAnsi" w:hAnsiTheme="majorHAnsi" w:cstheme="majorHAnsi"/>
        </w:rPr>
      </w:pPr>
      <w:r w:rsidRPr="009C27FB">
        <w:rPr>
          <w:rFonts w:asciiTheme="majorHAnsi" w:hAnsiTheme="majorHAnsi" w:cstheme="majorHAnsi"/>
        </w:rPr>
        <w:t xml:space="preserve">Door </w:t>
      </w:r>
      <w:r>
        <w:rPr>
          <w:rFonts w:asciiTheme="majorHAnsi" w:hAnsiTheme="majorHAnsi" w:cstheme="majorHAnsi"/>
        </w:rPr>
        <w:t>middel van interviews met patiënten heb ik ook onderzocht hoe zij tegenover deze vorm van medicatieoverdracht staan. De belangrijkste resultaten zijn:</w:t>
      </w:r>
    </w:p>
    <w:p w14:paraId="24EDA6A5" w14:textId="4C1EBFFD" w:rsidR="00F461FB" w:rsidRDefault="00F461FB" w:rsidP="009C27FB">
      <w:pPr>
        <w:spacing w:line="276" w:lineRule="auto"/>
        <w:jc w:val="lowKashida"/>
        <w:rPr>
          <w:rFonts w:asciiTheme="majorHAnsi" w:hAnsiTheme="majorHAnsi" w:cstheme="majorHAnsi"/>
        </w:rPr>
      </w:pPr>
    </w:p>
    <w:p w14:paraId="52B821A7" w14:textId="77777777" w:rsidR="00F461FB" w:rsidRDefault="00F461FB" w:rsidP="009C27FB">
      <w:pPr>
        <w:spacing w:line="276" w:lineRule="auto"/>
        <w:jc w:val="lowKashida"/>
        <w:rPr>
          <w:rFonts w:asciiTheme="majorHAnsi" w:hAnsiTheme="majorHAnsi" w:cstheme="majorHAnsi"/>
        </w:rPr>
      </w:pPr>
    </w:p>
    <w:p w14:paraId="7799F61F" w14:textId="2A5BA436" w:rsidR="009C27FB" w:rsidRPr="0044656C" w:rsidRDefault="00F461FB" w:rsidP="00C06ACD">
      <w:pPr>
        <w:pStyle w:val="NoSpacing"/>
        <w:numPr>
          <w:ilvl w:val="0"/>
          <w:numId w:val="4"/>
        </w:numPr>
        <w:rPr>
          <w:rFonts w:asciiTheme="majorHAnsi" w:hAnsiTheme="majorHAnsi" w:cstheme="majorHAnsi"/>
        </w:rPr>
      </w:pPr>
      <w:r w:rsidRPr="0044656C">
        <w:rPr>
          <w:rFonts w:asciiTheme="majorHAnsi" w:hAnsiTheme="majorHAnsi" w:cstheme="majorHAnsi"/>
        </w:rPr>
        <w:t>Sommige</w:t>
      </w:r>
      <w:r w:rsidR="009C27FB" w:rsidRPr="0044656C">
        <w:rPr>
          <w:rFonts w:asciiTheme="majorHAnsi" w:hAnsiTheme="majorHAnsi" w:cstheme="majorHAnsi"/>
        </w:rPr>
        <w:t xml:space="preserve"> patiënten </w:t>
      </w:r>
      <w:r w:rsidRPr="0044656C">
        <w:rPr>
          <w:rFonts w:asciiTheme="majorHAnsi" w:hAnsiTheme="majorHAnsi" w:cstheme="majorHAnsi"/>
        </w:rPr>
        <w:t xml:space="preserve">(3/12) </w:t>
      </w:r>
      <w:r w:rsidR="009C27FB" w:rsidRPr="0044656C">
        <w:rPr>
          <w:rFonts w:asciiTheme="majorHAnsi" w:hAnsiTheme="majorHAnsi" w:cstheme="majorHAnsi"/>
        </w:rPr>
        <w:t>kom</w:t>
      </w:r>
      <w:r w:rsidRPr="0044656C">
        <w:rPr>
          <w:rFonts w:asciiTheme="majorHAnsi" w:hAnsiTheme="majorHAnsi" w:cstheme="majorHAnsi"/>
        </w:rPr>
        <w:t>en</w:t>
      </w:r>
      <w:r w:rsidR="009C27FB" w:rsidRPr="0044656C">
        <w:rPr>
          <w:rFonts w:asciiTheme="majorHAnsi" w:hAnsiTheme="majorHAnsi" w:cstheme="majorHAnsi"/>
        </w:rPr>
        <w:t xml:space="preserve"> niet (meer) in de apotheek</w:t>
      </w:r>
      <w:r w:rsidRPr="0044656C">
        <w:rPr>
          <w:rFonts w:asciiTheme="majorHAnsi" w:hAnsiTheme="majorHAnsi" w:cstheme="majorHAnsi"/>
        </w:rPr>
        <w:t>, anderen heel weinig</w:t>
      </w:r>
      <w:r w:rsidR="0044656C" w:rsidRPr="0044656C">
        <w:rPr>
          <w:rFonts w:asciiTheme="majorHAnsi" w:hAnsiTheme="majorHAnsi" w:cstheme="majorHAnsi"/>
        </w:rPr>
        <w:t>.</w:t>
      </w:r>
    </w:p>
    <w:p w14:paraId="54990B51" w14:textId="32D6FE4B" w:rsidR="009C27FB" w:rsidRPr="0044656C" w:rsidRDefault="009C27FB" w:rsidP="00C06ACD">
      <w:pPr>
        <w:pStyle w:val="NoSpacing"/>
        <w:numPr>
          <w:ilvl w:val="0"/>
          <w:numId w:val="4"/>
        </w:numPr>
        <w:rPr>
          <w:rFonts w:asciiTheme="majorHAnsi" w:hAnsiTheme="majorHAnsi" w:cstheme="majorHAnsi"/>
        </w:rPr>
      </w:pPr>
      <w:r w:rsidRPr="0044656C">
        <w:rPr>
          <w:rFonts w:asciiTheme="majorHAnsi" w:hAnsiTheme="majorHAnsi" w:cstheme="majorHAnsi"/>
        </w:rPr>
        <w:t xml:space="preserve">Alle </w:t>
      </w:r>
      <w:r w:rsidR="00F461FB" w:rsidRPr="0044656C">
        <w:rPr>
          <w:rFonts w:asciiTheme="majorHAnsi" w:hAnsiTheme="majorHAnsi" w:cstheme="majorHAnsi"/>
        </w:rPr>
        <w:t>patiënten</w:t>
      </w:r>
      <w:r w:rsidRPr="0044656C">
        <w:rPr>
          <w:rFonts w:asciiTheme="majorHAnsi" w:hAnsiTheme="majorHAnsi" w:cstheme="majorHAnsi"/>
        </w:rPr>
        <w:t xml:space="preserve"> vinden het alleen maar positief dat de apotheek op de hoogte is.</w:t>
      </w:r>
    </w:p>
    <w:p w14:paraId="7FA26BB5" w14:textId="79903FCF" w:rsidR="00F461FB" w:rsidRPr="0044656C" w:rsidRDefault="009C27FB" w:rsidP="00C06ACD">
      <w:pPr>
        <w:pStyle w:val="NoSpacing"/>
        <w:numPr>
          <w:ilvl w:val="0"/>
          <w:numId w:val="4"/>
        </w:numPr>
        <w:rPr>
          <w:rFonts w:asciiTheme="majorHAnsi" w:hAnsiTheme="majorHAnsi" w:cstheme="majorHAnsi"/>
        </w:rPr>
      </w:pPr>
      <w:r w:rsidRPr="0044656C">
        <w:rPr>
          <w:rFonts w:asciiTheme="majorHAnsi" w:hAnsiTheme="majorHAnsi" w:cstheme="majorHAnsi"/>
        </w:rPr>
        <w:t xml:space="preserve">De meeste </w:t>
      </w:r>
      <w:r w:rsidR="00F461FB" w:rsidRPr="0044656C">
        <w:rPr>
          <w:rFonts w:asciiTheme="majorHAnsi" w:hAnsiTheme="majorHAnsi" w:cstheme="majorHAnsi"/>
        </w:rPr>
        <w:t>patiënten</w:t>
      </w:r>
      <w:r w:rsidRPr="0044656C">
        <w:rPr>
          <w:rFonts w:asciiTheme="majorHAnsi" w:hAnsiTheme="majorHAnsi" w:cstheme="majorHAnsi"/>
        </w:rPr>
        <w:t xml:space="preserve">  (11/12) geeft aan </w:t>
      </w:r>
      <w:r w:rsidR="00F461FB" w:rsidRPr="0044656C">
        <w:rPr>
          <w:rFonts w:asciiTheme="majorHAnsi" w:hAnsiTheme="majorHAnsi" w:cstheme="majorHAnsi"/>
        </w:rPr>
        <w:t>nooit een gesprek te hebben gevoerd in de apotheek over kanker.</w:t>
      </w:r>
    </w:p>
    <w:p w14:paraId="2B01BF9F" w14:textId="0BB8F052" w:rsidR="005E7853" w:rsidRPr="0044656C" w:rsidRDefault="00F461FB" w:rsidP="00C06ACD">
      <w:pPr>
        <w:pStyle w:val="NoSpacing"/>
        <w:numPr>
          <w:ilvl w:val="0"/>
          <w:numId w:val="4"/>
        </w:numPr>
        <w:rPr>
          <w:rFonts w:asciiTheme="majorHAnsi" w:hAnsiTheme="majorHAnsi" w:cstheme="majorHAnsi"/>
        </w:rPr>
      </w:pPr>
      <w:r w:rsidRPr="0044656C">
        <w:rPr>
          <w:rFonts w:asciiTheme="majorHAnsi" w:hAnsiTheme="majorHAnsi" w:cstheme="majorHAnsi"/>
        </w:rPr>
        <w:t>Patiënten vinden het fijn dat de apotheek medicatie op tijd levert en op interacties let</w:t>
      </w:r>
      <w:r w:rsidRPr="0044656C">
        <w:rPr>
          <w:rFonts w:asciiTheme="majorHAnsi" w:hAnsiTheme="majorHAnsi" w:cstheme="majorHAnsi"/>
        </w:rPr>
        <w:t xml:space="preserve">. </w:t>
      </w:r>
      <w:r w:rsidRPr="0044656C">
        <w:rPr>
          <w:rFonts w:asciiTheme="majorHAnsi" w:hAnsiTheme="majorHAnsi" w:cstheme="majorHAnsi"/>
        </w:rPr>
        <w:t>Ook het feit dat de apotheek even belt wordt erg gewaardeerd!</w:t>
      </w:r>
    </w:p>
    <w:p w14:paraId="52B9CE8A" w14:textId="4C8A4B9A" w:rsidR="00F461FB" w:rsidRDefault="00F461FB" w:rsidP="00C06ACD">
      <w:pPr>
        <w:pStyle w:val="NoSpacing"/>
        <w:numPr>
          <w:ilvl w:val="0"/>
          <w:numId w:val="4"/>
        </w:numPr>
        <w:rPr>
          <w:rFonts w:asciiTheme="majorHAnsi" w:hAnsiTheme="majorHAnsi" w:cstheme="majorHAnsi"/>
        </w:rPr>
      </w:pPr>
      <w:r w:rsidRPr="0044656C">
        <w:rPr>
          <w:rFonts w:asciiTheme="majorHAnsi" w:hAnsiTheme="majorHAnsi" w:cstheme="majorHAnsi"/>
        </w:rPr>
        <w:t xml:space="preserve">Het grootste gedeelte </w:t>
      </w:r>
      <w:r w:rsidRPr="0044656C">
        <w:rPr>
          <w:rFonts w:asciiTheme="majorHAnsi" w:hAnsiTheme="majorHAnsi" w:cstheme="majorHAnsi"/>
        </w:rPr>
        <w:t xml:space="preserve">(9/12) </w:t>
      </w:r>
      <w:r w:rsidRPr="0044656C">
        <w:rPr>
          <w:rFonts w:asciiTheme="majorHAnsi" w:hAnsiTheme="majorHAnsi" w:cstheme="majorHAnsi"/>
        </w:rPr>
        <w:t>van de patiënten geeft aan geen behoefte te hebben aan extra service</w:t>
      </w:r>
      <w:r w:rsidRPr="0044656C">
        <w:rPr>
          <w:rFonts w:asciiTheme="majorHAnsi" w:hAnsiTheme="majorHAnsi" w:cstheme="majorHAnsi"/>
        </w:rPr>
        <w:t xml:space="preserve">. </w:t>
      </w:r>
      <w:r w:rsidRPr="0044656C">
        <w:rPr>
          <w:rFonts w:asciiTheme="majorHAnsi" w:hAnsiTheme="majorHAnsi" w:cstheme="majorHAnsi"/>
        </w:rPr>
        <w:t>Als er wel een behoefte is, dan wordt genoemd: herhaalservice, gesprek met de apotheker, medicatie bezorgen</w:t>
      </w:r>
      <w:r w:rsidRPr="0044656C">
        <w:rPr>
          <w:rFonts w:asciiTheme="majorHAnsi" w:hAnsiTheme="majorHAnsi" w:cstheme="majorHAnsi"/>
        </w:rPr>
        <w:t>.</w:t>
      </w:r>
      <w:r w:rsidRPr="0044656C">
        <w:rPr>
          <w:rFonts w:asciiTheme="majorHAnsi" w:hAnsiTheme="majorHAnsi" w:cstheme="majorHAnsi"/>
        </w:rPr>
        <w:t xml:space="preserve"> </w:t>
      </w:r>
    </w:p>
    <w:p w14:paraId="70832510" w14:textId="77777777" w:rsidR="00D730A1" w:rsidRPr="0044656C" w:rsidRDefault="00D730A1" w:rsidP="00D730A1">
      <w:pPr>
        <w:pStyle w:val="NoSpacing"/>
        <w:ind w:left="720"/>
        <w:rPr>
          <w:rFonts w:asciiTheme="majorHAnsi" w:hAnsiTheme="majorHAnsi" w:cstheme="majorHAnsi"/>
        </w:rPr>
      </w:pPr>
    </w:p>
    <w:p w14:paraId="4A92C23D" w14:textId="7FB217E0" w:rsidR="009C27FB" w:rsidRPr="0044656C" w:rsidRDefault="00F461FB" w:rsidP="00D730A1">
      <w:pPr>
        <w:pStyle w:val="NoSpacing"/>
        <w:rPr>
          <w:rFonts w:asciiTheme="majorHAnsi" w:hAnsiTheme="majorHAnsi" w:cstheme="majorHAnsi"/>
        </w:rPr>
      </w:pPr>
      <w:r w:rsidRPr="0044656C">
        <w:rPr>
          <w:rFonts w:asciiTheme="majorHAnsi" w:hAnsiTheme="majorHAnsi" w:cstheme="majorHAnsi"/>
        </w:rPr>
        <w:t>Dit gedeelte van het onderzoek is g</w:t>
      </w:r>
      <w:r w:rsidRPr="0044656C">
        <w:rPr>
          <w:rFonts w:asciiTheme="majorHAnsi" w:hAnsiTheme="majorHAnsi" w:cstheme="majorHAnsi"/>
        </w:rPr>
        <w:t xml:space="preserve">ebaseerd op een zeer kleine groep patiënten. </w:t>
      </w:r>
      <w:r w:rsidRPr="0044656C">
        <w:rPr>
          <w:rFonts w:asciiTheme="majorHAnsi" w:hAnsiTheme="majorHAnsi" w:cstheme="majorHAnsi"/>
        </w:rPr>
        <w:t>Er is nog m</w:t>
      </w:r>
      <w:r w:rsidRPr="0044656C">
        <w:rPr>
          <w:rFonts w:asciiTheme="majorHAnsi" w:hAnsiTheme="majorHAnsi" w:cstheme="majorHAnsi"/>
        </w:rPr>
        <w:t>eer onderzoek nodig</w:t>
      </w:r>
      <w:r w:rsidRPr="0044656C">
        <w:rPr>
          <w:rFonts w:asciiTheme="majorHAnsi" w:hAnsiTheme="majorHAnsi" w:cstheme="majorHAnsi"/>
        </w:rPr>
        <w:t xml:space="preserve"> om verantwoorde conclusies te kunnen trekken. </w:t>
      </w:r>
    </w:p>
    <w:p w14:paraId="5C770F8C" w14:textId="77777777" w:rsidR="009C27FB" w:rsidRPr="0044656C" w:rsidRDefault="009C27FB" w:rsidP="00B6333D">
      <w:pPr>
        <w:jc w:val="lowKashida"/>
        <w:rPr>
          <w:rFonts w:asciiTheme="majorHAnsi" w:hAnsiTheme="majorHAnsi" w:cstheme="majorHAnsi"/>
        </w:rPr>
      </w:pPr>
    </w:p>
    <w:p w14:paraId="6C889FAE" w14:textId="5B0EA14C" w:rsidR="00CE0015" w:rsidRPr="0044656C" w:rsidRDefault="0042688E" w:rsidP="00B6333D">
      <w:pPr>
        <w:jc w:val="lowKashida"/>
        <w:rPr>
          <w:rFonts w:asciiTheme="majorHAnsi" w:hAnsiTheme="majorHAnsi" w:cstheme="majorHAnsi"/>
        </w:rPr>
      </w:pPr>
      <w:r w:rsidRPr="0044656C">
        <w:rPr>
          <w:rFonts w:asciiTheme="majorHAnsi" w:hAnsiTheme="majorHAnsi" w:cstheme="majorHAnsi"/>
        </w:rPr>
        <w:t>Sanaa Benmoussa, 17 mei 2022</w:t>
      </w:r>
    </w:p>
    <w:sectPr w:rsidR="00CE0015" w:rsidRPr="00446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67D2"/>
    <w:multiLevelType w:val="hybridMultilevel"/>
    <w:tmpl w:val="490222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856A31"/>
    <w:multiLevelType w:val="hybridMultilevel"/>
    <w:tmpl w:val="F9DE5D2E"/>
    <w:lvl w:ilvl="0" w:tplc="A51A865C">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231541"/>
    <w:multiLevelType w:val="hybridMultilevel"/>
    <w:tmpl w:val="27904D9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2074017"/>
    <w:multiLevelType w:val="hybridMultilevel"/>
    <w:tmpl w:val="F912C4D4"/>
    <w:lvl w:ilvl="0" w:tplc="AE50B094">
      <w:start w:val="1"/>
      <w:numFmt w:val="bullet"/>
      <w:lvlText w:val="•"/>
      <w:lvlJc w:val="left"/>
      <w:pPr>
        <w:tabs>
          <w:tab w:val="num" w:pos="720"/>
        </w:tabs>
        <w:ind w:left="720" w:hanging="360"/>
      </w:pPr>
      <w:rPr>
        <w:rFonts w:ascii="Arial" w:hAnsi="Arial" w:hint="default"/>
      </w:rPr>
    </w:lvl>
    <w:lvl w:ilvl="1" w:tplc="A6743750" w:tentative="1">
      <w:start w:val="1"/>
      <w:numFmt w:val="bullet"/>
      <w:lvlText w:val="•"/>
      <w:lvlJc w:val="left"/>
      <w:pPr>
        <w:tabs>
          <w:tab w:val="num" w:pos="1440"/>
        </w:tabs>
        <w:ind w:left="1440" w:hanging="360"/>
      </w:pPr>
      <w:rPr>
        <w:rFonts w:ascii="Arial" w:hAnsi="Arial" w:hint="default"/>
      </w:rPr>
    </w:lvl>
    <w:lvl w:ilvl="2" w:tplc="7E26D6F4" w:tentative="1">
      <w:start w:val="1"/>
      <w:numFmt w:val="bullet"/>
      <w:lvlText w:val="•"/>
      <w:lvlJc w:val="left"/>
      <w:pPr>
        <w:tabs>
          <w:tab w:val="num" w:pos="2160"/>
        </w:tabs>
        <w:ind w:left="2160" w:hanging="360"/>
      </w:pPr>
      <w:rPr>
        <w:rFonts w:ascii="Arial" w:hAnsi="Arial" w:hint="default"/>
      </w:rPr>
    </w:lvl>
    <w:lvl w:ilvl="3" w:tplc="F3EC6952" w:tentative="1">
      <w:start w:val="1"/>
      <w:numFmt w:val="bullet"/>
      <w:lvlText w:val="•"/>
      <w:lvlJc w:val="left"/>
      <w:pPr>
        <w:tabs>
          <w:tab w:val="num" w:pos="2880"/>
        </w:tabs>
        <w:ind w:left="2880" w:hanging="360"/>
      </w:pPr>
      <w:rPr>
        <w:rFonts w:ascii="Arial" w:hAnsi="Arial" w:hint="default"/>
      </w:rPr>
    </w:lvl>
    <w:lvl w:ilvl="4" w:tplc="F304A88A" w:tentative="1">
      <w:start w:val="1"/>
      <w:numFmt w:val="bullet"/>
      <w:lvlText w:val="•"/>
      <w:lvlJc w:val="left"/>
      <w:pPr>
        <w:tabs>
          <w:tab w:val="num" w:pos="3600"/>
        </w:tabs>
        <w:ind w:left="3600" w:hanging="360"/>
      </w:pPr>
      <w:rPr>
        <w:rFonts w:ascii="Arial" w:hAnsi="Arial" w:hint="default"/>
      </w:rPr>
    </w:lvl>
    <w:lvl w:ilvl="5" w:tplc="68F27A50" w:tentative="1">
      <w:start w:val="1"/>
      <w:numFmt w:val="bullet"/>
      <w:lvlText w:val="•"/>
      <w:lvlJc w:val="left"/>
      <w:pPr>
        <w:tabs>
          <w:tab w:val="num" w:pos="4320"/>
        </w:tabs>
        <w:ind w:left="4320" w:hanging="360"/>
      </w:pPr>
      <w:rPr>
        <w:rFonts w:ascii="Arial" w:hAnsi="Arial" w:hint="default"/>
      </w:rPr>
    </w:lvl>
    <w:lvl w:ilvl="6" w:tplc="E7985B7E" w:tentative="1">
      <w:start w:val="1"/>
      <w:numFmt w:val="bullet"/>
      <w:lvlText w:val="•"/>
      <w:lvlJc w:val="left"/>
      <w:pPr>
        <w:tabs>
          <w:tab w:val="num" w:pos="5040"/>
        </w:tabs>
        <w:ind w:left="5040" w:hanging="360"/>
      </w:pPr>
      <w:rPr>
        <w:rFonts w:ascii="Arial" w:hAnsi="Arial" w:hint="default"/>
      </w:rPr>
    </w:lvl>
    <w:lvl w:ilvl="7" w:tplc="704A33B6" w:tentative="1">
      <w:start w:val="1"/>
      <w:numFmt w:val="bullet"/>
      <w:lvlText w:val="•"/>
      <w:lvlJc w:val="left"/>
      <w:pPr>
        <w:tabs>
          <w:tab w:val="num" w:pos="5760"/>
        </w:tabs>
        <w:ind w:left="5760" w:hanging="360"/>
      </w:pPr>
      <w:rPr>
        <w:rFonts w:ascii="Arial" w:hAnsi="Arial" w:hint="default"/>
      </w:rPr>
    </w:lvl>
    <w:lvl w:ilvl="8" w:tplc="3934FD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04"/>
    <w:rsid w:val="00025698"/>
    <w:rsid w:val="00057C54"/>
    <w:rsid w:val="00060A7F"/>
    <w:rsid w:val="00095DB4"/>
    <w:rsid w:val="000B7163"/>
    <w:rsid w:val="000D1BD1"/>
    <w:rsid w:val="000F162D"/>
    <w:rsid w:val="000F3470"/>
    <w:rsid w:val="000F7925"/>
    <w:rsid w:val="00120178"/>
    <w:rsid w:val="00142E52"/>
    <w:rsid w:val="00151E20"/>
    <w:rsid w:val="0015570A"/>
    <w:rsid w:val="00167986"/>
    <w:rsid w:val="001866FD"/>
    <w:rsid w:val="001A159B"/>
    <w:rsid w:val="00220E74"/>
    <w:rsid w:val="00226C46"/>
    <w:rsid w:val="00234F85"/>
    <w:rsid w:val="00237763"/>
    <w:rsid w:val="00241904"/>
    <w:rsid w:val="0025320A"/>
    <w:rsid w:val="00262CF0"/>
    <w:rsid w:val="00284918"/>
    <w:rsid w:val="002F2177"/>
    <w:rsid w:val="0031156C"/>
    <w:rsid w:val="00316B0E"/>
    <w:rsid w:val="00316FCF"/>
    <w:rsid w:val="003218F9"/>
    <w:rsid w:val="00324FAF"/>
    <w:rsid w:val="00357B97"/>
    <w:rsid w:val="00363B98"/>
    <w:rsid w:val="003764D9"/>
    <w:rsid w:val="00386E59"/>
    <w:rsid w:val="003874E1"/>
    <w:rsid w:val="003E39F6"/>
    <w:rsid w:val="003F4DB7"/>
    <w:rsid w:val="004105BD"/>
    <w:rsid w:val="00416F02"/>
    <w:rsid w:val="00426824"/>
    <w:rsid w:val="0042688E"/>
    <w:rsid w:val="004277BA"/>
    <w:rsid w:val="00427CFB"/>
    <w:rsid w:val="00434FAD"/>
    <w:rsid w:val="0044656C"/>
    <w:rsid w:val="004478A3"/>
    <w:rsid w:val="00462734"/>
    <w:rsid w:val="004A2E37"/>
    <w:rsid w:val="004C17E2"/>
    <w:rsid w:val="004C7A5D"/>
    <w:rsid w:val="004D1C80"/>
    <w:rsid w:val="004D7F9B"/>
    <w:rsid w:val="004E5F2A"/>
    <w:rsid w:val="005567F2"/>
    <w:rsid w:val="00564B0B"/>
    <w:rsid w:val="0058322C"/>
    <w:rsid w:val="005A33FC"/>
    <w:rsid w:val="005A65C3"/>
    <w:rsid w:val="005B3D36"/>
    <w:rsid w:val="005E7853"/>
    <w:rsid w:val="00617C98"/>
    <w:rsid w:val="00631242"/>
    <w:rsid w:val="00645067"/>
    <w:rsid w:val="00652C02"/>
    <w:rsid w:val="00691255"/>
    <w:rsid w:val="006D14DD"/>
    <w:rsid w:val="006D721B"/>
    <w:rsid w:val="006F3874"/>
    <w:rsid w:val="00724BE9"/>
    <w:rsid w:val="00747FE3"/>
    <w:rsid w:val="00755511"/>
    <w:rsid w:val="0076327D"/>
    <w:rsid w:val="00767451"/>
    <w:rsid w:val="007705D3"/>
    <w:rsid w:val="00771B50"/>
    <w:rsid w:val="00786E50"/>
    <w:rsid w:val="007A22B2"/>
    <w:rsid w:val="007D4A52"/>
    <w:rsid w:val="008457CA"/>
    <w:rsid w:val="0084682A"/>
    <w:rsid w:val="008B748E"/>
    <w:rsid w:val="008D6A7F"/>
    <w:rsid w:val="0091319A"/>
    <w:rsid w:val="009150F7"/>
    <w:rsid w:val="00942186"/>
    <w:rsid w:val="0094276B"/>
    <w:rsid w:val="00945CD5"/>
    <w:rsid w:val="00987582"/>
    <w:rsid w:val="00995F86"/>
    <w:rsid w:val="009B75F6"/>
    <w:rsid w:val="009C27FB"/>
    <w:rsid w:val="009F0F65"/>
    <w:rsid w:val="00A07F67"/>
    <w:rsid w:val="00A13B09"/>
    <w:rsid w:val="00A24F56"/>
    <w:rsid w:val="00A35691"/>
    <w:rsid w:val="00A36A60"/>
    <w:rsid w:val="00A77BB3"/>
    <w:rsid w:val="00AB3E08"/>
    <w:rsid w:val="00AD28D0"/>
    <w:rsid w:val="00AE6CB1"/>
    <w:rsid w:val="00AF17BC"/>
    <w:rsid w:val="00B349A8"/>
    <w:rsid w:val="00B37B1F"/>
    <w:rsid w:val="00B43EC3"/>
    <w:rsid w:val="00B46AEE"/>
    <w:rsid w:val="00B6333D"/>
    <w:rsid w:val="00B83D2E"/>
    <w:rsid w:val="00B9786A"/>
    <w:rsid w:val="00BC10AF"/>
    <w:rsid w:val="00BE3130"/>
    <w:rsid w:val="00C06ACD"/>
    <w:rsid w:val="00C12429"/>
    <w:rsid w:val="00C24874"/>
    <w:rsid w:val="00C521D2"/>
    <w:rsid w:val="00C52DF3"/>
    <w:rsid w:val="00C52E34"/>
    <w:rsid w:val="00C936C0"/>
    <w:rsid w:val="00CA50A8"/>
    <w:rsid w:val="00CE0015"/>
    <w:rsid w:val="00CF4253"/>
    <w:rsid w:val="00D1071A"/>
    <w:rsid w:val="00D10856"/>
    <w:rsid w:val="00D1595A"/>
    <w:rsid w:val="00D30AAD"/>
    <w:rsid w:val="00D6430E"/>
    <w:rsid w:val="00D730A1"/>
    <w:rsid w:val="00D92583"/>
    <w:rsid w:val="00DD75BB"/>
    <w:rsid w:val="00E16E2B"/>
    <w:rsid w:val="00E427E3"/>
    <w:rsid w:val="00E53192"/>
    <w:rsid w:val="00E53E35"/>
    <w:rsid w:val="00E76C21"/>
    <w:rsid w:val="00E81234"/>
    <w:rsid w:val="00EC60BC"/>
    <w:rsid w:val="00ED1001"/>
    <w:rsid w:val="00EE73A5"/>
    <w:rsid w:val="00F02BFD"/>
    <w:rsid w:val="00F461FB"/>
    <w:rsid w:val="00F4733E"/>
    <w:rsid w:val="00FB2AFA"/>
    <w:rsid w:val="00FF71C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E2EB"/>
  <w15:chartTrackingRefBased/>
  <w15:docId w15:val="{C05E8942-F70E-47D8-B541-0B0E0CB4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7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4D1C80"/>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936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C936C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84682A"/>
    <w:pPr>
      <w:spacing w:after="200" w:line="240" w:lineRule="auto"/>
    </w:pPr>
    <w:rPr>
      <w:i/>
      <w:iCs/>
      <w:color w:val="44546A" w:themeColor="text2"/>
      <w:sz w:val="18"/>
      <w:szCs w:val="18"/>
    </w:rPr>
  </w:style>
  <w:style w:type="paragraph" w:styleId="ListParagraph">
    <w:name w:val="List Paragraph"/>
    <w:basedOn w:val="Normal"/>
    <w:uiPriority w:val="34"/>
    <w:qFormat/>
    <w:rsid w:val="00B37B1F"/>
    <w:pPr>
      <w:ind w:left="720"/>
      <w:contextualSpacing/>
    </w:pPr>
  </w:style>
  <w:style w:type="paragraph" w:styleId="NoSpacing">
    <w:name w:val="No Spacing"/>
    <w:uiPriority w:val="1"/>
    <w:qFormat/>
    <w:rsid w:val="00F46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6134">
      <w:bodyDiv w:val="1"/>
      <w:marLeft w:val="0"/>
      <w:marRight w:val="0"/>
      <w:marTop w:val="0"/>
      <w:marBottom w:val="0"/>
      <w:divBdr>
        <w:top w:val="none" w:sz="0" w:space="0" w:color="auto"/>
        <w:left w:val="none" w:sz="0" w:space="0" w:color="auto"/>
        <w:bottom w:val="none" w:sz="0" w:space="0" w:color="auto"/>
        <w:right w:val="none" w:sz="0" w:space="0" w:color="auto"/>
      </w:divBdr>
      <w:divsChild>
        <w:div w:id="1455782361">
          <w:marLeft w:val="0"/>
          <w:marRight w:val="0"/>
          <w:marTop w:val="0"/>
          <w:marBottom w:val="0"/>
          <w:divBdr>
            <w:top w:val="none" w:sz="0" w:space="0" w:color="auto"/>
            <w:left w:val="none" w:sz="0" w:space="0" w:color="auto"/>
            <w:bottom w:val="none" w:sz="0" w:space="0" w:color="auto"/>
            <w:right w:val="none" w:sz="0" w:space="0" w:color="auto"/>
          </w:divBdr>
          <w:divsChild>
            <w:div w:id="14381136">
              <w:marLeft w:val="180"/>
              <w:marRight w:val="0"/>
              <w:marTop w:val="0"/>
              <w:marBottom w:val="0"/>
              <w:divBdr>
                <w:top w:val="none" w:sz="0" w:space="0" w:color="auto"/>
                <w:left w:val="none" w:sz="0" w:space="0" w:color="auto"/>
                <w:bottom w:val="none" w:sz="0" w:space="0" w:color="auto"/>
                <w:right w:val="none" w:sz="0" w:space="0" w:color="auto"/>
              </w:divBdr>
              <w:divsChild>
                <w:div w:id="1271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99826">
          <w:marLeft w:val="180"/>
          <w:marRight w:val="0"/>
          <w:marTop w:val="0"/>
          <w:marBottom w:val="0"/>
          <w:divBdr>
            <w:top w:val="none" w:sz="0" w:space="0" w:color="auto"/>
            <w:left w:val="none" w:sz="0" w:space="0" w:color="auto"/>
            <w:bottom w:val="none" w:sz="0" w:space="0" w:color="auto"/>
            <w:right w:val="none" w:sz="0" w:space="0" w:color="auto"/>
          </w:divBdr>
          <w:divsChild>
            <w:div w:id="4297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5718">
      <w:bodyDiv w:val="1"/>
      <w:marLeft w:val="0"/>
      <w:marRight w:val="0"/>
      <w:marTop w:val="0"/>
      <w:marBottom w:val="0"/>
      <w:divBdr>
        <w:top w:val="none" w:sz="0" w:space="0" w:color="auto"/>
        <w:left w:val="none" w:sz="0" w:space="0" w:color="auto"/>
        <w:bottom w:val="none" w:sz="0" w:space="0" w:color="auto"/>
        <w:right w:val="none" w:sz="0" w:space="0" w:color="auto"/>
      </w:divBdr>
      <w:divsChild>
        <w:div w:id="1407921902">
          <w:marLeft w:val="0"/>
          <w:marRight w:val="0"/>
          <w:marTop w:val="60"/>
          <w:marBottom w:val="0"/>
          <w:divBdr>
            <w:top w:val="none" w:sz="0" w:space="0" w:color="auto"/>
            <w:left w:val="none" w:sz="0" w:space="0" w:color="auto"/>
            <w:bottom w:val="none" w:sz="0" w:space="0" w:color="auto"/>
            <w:right w:val="none" w:sz="0" w:space="0" w:color="auto"/>
          </w:divBdr>
        </w:div>
        <w:div w:id="2135246194">
          <w:marLeft w:val="0"/>
          <w:marRight w:val="0"/>
          <w:marTop w:val="60"/>
          <w:marBottom w:val="0"/>
          <w:divBdr>
            <w:top w:val="none" w:sz="0" w:space="0" w:color="auto"/>
            <w:left w:val="none" w:sz="0" w:space="0" w:color="auto"/>
            <w:bottom w:val="none" w:sz="0" w:space="0" w:color="auto"/>
            <w:right w:val="none" w:sz="0" w:space="0" w:color="auto"/>
          </w:divBdr>
        </w:div>
        <w:div w:id="1198733330">
          <w:marLeft w:val="0"/>
          <w:marRight w:val="0"/>
          <w:marTop w:val="60"/>
          <w:marBottom w:val="0"/>
          <w:divBdr>
            <w:top w:val="none" w:sz="0" w:space="0" w:color="auto"/>
            <w:left w:val="none" w:sz="0" w:space="0" w:color="auto"/>
            <w:bottom w:val="none" w:sz="0" w:space="0" w:color="auto"/>
            <w:right w:val="none" w:sz="0" w:space="0" w:color="auto"/>
          </w:divBdr>
        </w:div>
        <w:div w:id="719016556">
          <w:marLeft w:val="0"/>
          <w:marRight w:val="0"/>
          <w:marTop w:val="60"/>
          <w:marBottom w:val="0"/>
          <w:divBdr>
            <w:top w:val="none" w:sz="0" w:space="0" w:color="auto"/>
            <w:left w:val="none" w:sz="0" w:space="0" w:color="auto"/>
            <w:bottom w:val="none" w:sz="0" w:space="0" w:color="auto"/>
            <w:right w:val="none" w:sz="0" w:space="0" w:color="auto"/>
          </w:divBdr>
        </w:div>
        <w:div w:id="250168358">
          <w:marLeft w:val="0"/>
          <w:marRight w:val="0"/>
          <w:marTop w:val="60"/>
          <w:marBottom w:val="0"/>
          <w:divBdr>
            <w:top w:val="none" w:sz="0" w:space="0" w:color="auto"/>
            <w:left w:val="none" w:sz="0" w:space="0" w:color="auto"/>
            <w:bottom w:val="none" w:sz="0" w:space="0" w:color="auto"/>
            <w:right w:val="none" w:sz="0" w:space="0" w:color="auto"/>
          </w:divBdr>
        </w:div>
        <w:div w:id="22361905">
          <w:marLeft w:val="0"/>
          <w:marRight w:val="0"/>
          <w:marTop w:val="60"/>
          <w:marBottom w:val="0"/>
          <w:divBdr>
            <w:top w:val="none" w:sz="0" w:space="0" w:color="auto"/>
            <w:left w:val="none" w:sz="0" w:space="0" w:color="auto"/>
            <w:bottom w:val="none" w:sz="0" w:space="0" w:color="auto"/>
            <w:right w:val="none" w:sz="0" w:space="0" w:color="auto"/>
          </w:divBdr>
        </w:div>
        <w:div w:id="1804150739">
          <w:marLeft w:val="0"/>
          <w:marRight w:val="0"/>
          <w:marTop w:val="60"/>
          <w:marBottom w:val="0"/>
          <w:divBdr>
            <w:top w:val="none" w:sz="0" w:space="0" w:color="auto"/>
            <w:left w:val="none" w:sz="0" w:space="0" w:color="auto"/>
            <w:bottom w:val="none" w:sz="0" w:space="0" w:color="auto"/>
            <w:right w:val="none" w:sz="0" w:space="0" w:color="auto"/>
          </w:divBdr>
        </w:div>
        <w:div w:id="1826583408">
          <w:marLeft w:val="0"/>
          <w:marRight w:val="0"/>
          <w:marTop w:val="60"/>
          <w:marBottom w:val="0"/>
          <w:divBdr>
            <w:top w:val="none" w:sz="0" w:space="0" w:color="auto"/>
            <w:left w:val="none" w:sz="0" w:space="0" w:color="auto"/>
            <w:bottom w:val="none" w:sz="0" w:space="0" w:color="auto"/>
            <w:right w:val="none" w:sz="0" w:space="0" w:color="auto"/>
          </w:divBdr>
        </w:div>
        <w:div w:id="771827648">
          <w:marLeft w:val="0"/>
          <w:marRight w:val="0"/>
          <w:marTop w:val="60"/>
          <w:marBottom w:val="0"/>
          <w:divBdr>
            <w:top w:val="none" w:sz="0" w:space="0" w:color="auto"/>
            <w:left w:val="none" w:sz="0" w:space="0" w:color="auto"/>
            <w:bottom w:val="none" w:sz="0" w:space="0" w:color="auto"/>
            <w:right w:val="none" w:sz="0" w:space="0" w:color="auto"/>
          </w:divBdr>
        </w:div>
        <w:div w:id="202131614">
          <w:marLeft w:val="0"/>
          <w:marRight w:val="0"/>
          <w:marTop w:val="60"/>
          <w:marBottom w:val="0"/>
          <w:divBdr>
            <w:top w:val="none" w:sz="0" w:space="0" w:color="auto"/>
            <w:left w:val="none" w:sz="0" w:space="0" w:color="auto"/>
            <w:bottom w:val="none" w:sz="0" w:space="0" w:color="auto"/>
            <w:right w:val="none" w:sz="0" w:space="0" w:color="auto"/>
          </w:divBdr>
        </w:div>
        <w:div w:id="2057655090">
          <w:marLeft w:val="0"/>
          <w:marRight w:val="0"/>
          <w:marTop w:val="60"/>
          <w:marBottom w:val="0"/>
          <w:divBdr>
            <w:top w:val="none" w:sz="0" w:space="0" w:color="auto"/>
            <w:left w:val="none" w:sz="0" w:space="0" w:color="auto"/>
            <w:bottom w:val="none" w:sz="0" w:space="0" w:color="auto"/>
            <w:right w:val="none" w:sz="0" w:space="0" w:color="auto"/>
          </w:divBdr>
        </w:div>
        <w:div w:id="1174690720">
          <w:marLeft w:val="0"/>
          <w:marRight w:val="0"/>
          <w:marTop w:val="60"/>
          <w:marBottom w:val="0"/>
          <w:divBdr>
            <w:top w:val="none" w:sz="0" w:space="0" w:color="auto"/>
            <w:left w:val="none" w:sz="0" w:space="0" w:color="auto"/>
            <w:bottom w:val="none" w:sz="0" w:space="0" w:color="auto"/>
            <w:right w:val="none" w:sz="0" w:space="0" w:color="auto"/>
          </w:divBdr>
        </w:div>
        <w:div w:id="568199005">
          <w:marLeft w:val="0"/>
          <w:marRight w:val="0"/>
          <w:marTop w:val="60"/>
          <w:marBottom w:val="0"/>
          <w:divBdr>
            <w:top w:val="none" w:sz="0" w:space="0" w:color="auto"/>
            <w:left w:val="none" w:sz="0" w:space="0" w:color="auto"/>
            <w:bottom w:val="none" w:sz="0" w:space="0" w:color="auto"/>
            <w:right w:val="none" w:sz="0" w:space="0" w:color="auto"/>
          </w:divBdr>
        </w:div>
      </w:divsChild>
    </w:div>
    <w:div w:id="60517941">
      <w:bodyDiv w:val="1"/>
      <w:marLeft w:val="0"/>
      <w:marRight w:val="0"/>
      <w:marTop w:val="0"/>
      <w:marBottom w:val="0"/>
      <w:divBdr>
        <w:top w:val="none" w:sz="0" w:space="0" w:color="auto"/>
        <w:left w:val="none" w:sz="0" w:space="0" w:color="auto"/>
        <w:bottom w:val="none" w:sz="0" w:space="0" w:color="auto"/>
        <w:right w:val="none" w:sz="0" w:space="0" w:color="auto"/>
      </w:divBdr>
      <w:divsChild>
        <w:div w:id="695038449">
          <w:marLeft w:val="0"/>
          <w:marRight w:val="0"/>
          <w:marTop w:val="0"/>
          <w:marBottom w:val="0"/>
          <w:divBdr>
            <w:top w:val="none" w:sz="0" w:space="0" w:color="auto"/>
            <w:left w:val="none" w:sz="0" w:space="0" w:color="auto"/>
            <w:bottom w:val="none" w:sz="0" w:space="0" w:color="auto"/>
            <w:right w:val="none" w:sz="0" w:space="0" w:color="auto"/>
          </w:divBdr>
          <w:divsChild>
            <w:div w:id="1737897408">
              <w:marLeft w:val="180"/>
              <w:marRight w:val="0"/>
              <w:marTop w:val="0"/>
              <w:marBottom w:val="0"/>
              <w:divBdr>
                <w:top w:val="none" w:sz="0" w:space="0" w:color="auto"/>
                <w:left w:val="none" w:sz="0" w:space="0" w:color="auto"/>
                <w:bottom w:val="none" w:sz="0" w:space="0" w:color="auto"/>
                <w:right w:val="none" w:sz="0" w:space="0" w:color="auto"/>
              </w:divBdr>
              <w:divsChild>
                <w:div w:id="339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3458">
          <w:marLeft w:val="180"/>
          <w:marRight w:val="0"/>
          <w:marTop w:val="0"/>
          <w:marBottom w:val="0"/>
          <w:divBdr>
            <w:top w:val="none" w:sz="0" w:space="0" w:color="auto"/>
            <w:left w:val="none" w:sz="0" w:space="0" w:color="auto"/>
            <w:bottom w:val="none" w:sz="0" w:space="0" w:color="auto"/>
            <w:right w:val="none" w:sz="0" w:space="0" w:color="auto"/>
          </w:divBdr>
          <w:divsChild>
            <w:div w:id="1214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99735">
      <w:bodyDiv w:val="1"/>
      <w:marLeft w:val="0"/>
      <w:marRight w:val="0"/>
      <w:marTop w:val="0"/>
      <w:marBottom w:val="0"/>
      <w:divBdr>
        <w:top w:val="none" w:sz="0" w:space="0" w:color="auto"/>
        <w:left w:val="none" w:sz="0" w:space="0" w:color="auto"/>
        <w:bottom w:val="none" w:sz="0" w:space="0" w:color="auto"/>
        <w:right w:val="none" w:sz="0" w:space="0" w:color="auto"/>
      </w:divBdr>
      <w:divsChild>
        <w:div w:id="1507397927">
          <w:marLeft w:val="0"/>
          <w:marRight w:val="0"/>
          <w:marTop w:val="0"/>
          <w:marBottom w:val="0"/>
          <w:divBdr>
            <w:top w:val="none" w:sz="0" w:space="0" w:color="auto"/>
            <w:left w:val="none" w:sz="0" w:space="0" w:color="auto"/>
            <w:bottom w:val="none" w:sz="0" w:space="0" w:color="auto"/>
            <w:right w:val="none" w:sz="0" w:space="0" w:color="auto"/>
          </w:divBdr>
          <w:divsChild>
            <w:div w:id="1623421342">
              <w:marLeft w:val="0"/>
              <w:marRight w:val="0"/>
              <w:marTop w:val="0"/>
              <w:marBottom w:val="0"/>
              <w:divBdr>
                <w:top w:val="none" w:sz="0" w:space="0" w:color="auto"/>
                <w:left w:val="none" w:sz="0" w:space="0" w:color="auto"/>
                <w:bottom w:val="none" w:sz="0" w:space="0" w:color="auto"/>
                <w:right w:val="none" w:sz="0" w:space="0" w:color="auto"/>
              </w:divBdr>
              <w:divsChild>
                <w:div w:id="1457020340">
                  <w:marLeft w:val="0"/>
                  <w:marRight w:val="0"/>
                  <w:marTop w:val="0"/>
                  <w:marBottom w:val="0"/>
                  <w:divBdr>
                    <w:top w:val="none" w:sz="0" w:space="0" w:color="auto"/>
                    <w:left w:val="none" w:sz="0" w:space="0" w:color="auto"/>
                    <w:bottom w:val="none" w:sz="0" w:space="0" w:color="auto"/>
                    <w:right w:val="none" w:sz="0" w:space="0" w:color="auto"/>
                  </w:divBdr>
                  <w:divsChild>
                    <w:div w:id="1454252717">
                      <w:marLeft w:val="180"/>
                      <w:marRight w:val="0"/>
                      <w:marTop w:val="0"/>
                      <w:marBottom w:val="0"/>
                      <w:divBdr>
                        <w:top w:val="none" w:sz="0" w:space="0" w:color="auto"/>
                        <w:left w:val="none" w:sz="0" w:space="0" w:color="auto"/>
                        <w:bottom w:val="none" w:sz="0" w:space="0" w:color="auto"/>
                        <w:right w:val="none" w:sz="0" w:space="0" w:color="auto"/>
                      </w:divBdr>
                      <w:divsChild>
                        <w:div w:id="238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21680">
          <w:marLeft w:val="0"/>
          <w:marRight w:val="0"/>
          <w:marTop w:val="0"/>
          <w:marBottom w:val="0"/>
          <w:divBdr>
            <w:top w:val="none" w:sz="0" w:space="0" w:color="auto"/>
            <w:left w:val="none" w:sz="0" w:space="0" w:color="auto"/>
            <w:bottom w:val="none" w:sz="0" w:space="0" w:color="auto"/>
            <w:right w:val="none" w:sz="0" w:space="0" w:color="auto"/>
          </w:divBdr>
          <w:divsChild>
            <w:div w:id="648486860">
              <w:marLeft w:val="0"/>
              <w:marRight w:val="0"/>
              <w:marTop w:val="0"/>
              <w:marBottom w:val="0"/>
              <w:divBdr>
                <w:top w:val="none" w:sz="0" w:space="0" w:color="auto"/>
                <w:left w:val="none" w:sz="0" w:space="0" w:color="auto"/>
                <w:bottom w:val="none" w:sz="0" w:space="0" w:color="auto"/>
                <w:right w:val="none" w:sz="0" w:space="0" w:color="auto"/>
              </w:divBdr>
              <w:divsChild>
                <w:div w:id="1389105938">
                  <w:marLeft w:val="0"/>
                  <w:marRight w:val="0"/>
                  <w:marTop w:val="0"/>
                  <w:marBottom w:val="0"/>
                  <w:divBdr>
                    <w:top w:val="none" w:sz="0" w:space="0" w:color="auto"/>
                    <w:left w:val="none" w:sz="0" w:space="0" w:color="auto"/>
                    <w:bottom w:val="none" w:sz="0" w:space="0" w:color="auto"/>
                    <w:right w:val="none" w:sz="0" w:space="0" w:color="auto"/>
                  </w:divBdr>
                  <w:divsChild>
                    <w:div w:id="949823353">
                      <w:marLeft w:val="180"/>
                      <w:marRight w:val="0"/>
                      <w:marTop w:val="0"/>
                      <w:marBottom w:val="0"/>
                      <w:divBdr>
                        <w:top w:val="none" w:sz="0" w:space="0" w:color="auto"/>
                        <w:left w:val="none" w:sz="0" w:space="0" w:color="auto"/>
                        <w:bottom w:val="none" w:sz="0" w:space="0" w:color="auto"/>
                        <w:right w:val="none" w:sz="0" w:space="0" w:color="auto"/>
                      </w:divBdr>
                      <w:divsChild>
                        <w:div w:id="5378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809611">
          <w:marLeft w:val="0"/>
          <w:marRight w:val="0"/>
          <w:marTop w:val="0"/>
          <w:marBottom w:val="0"/>
          <w:divBdr>
            <w:top w:val="none" w:sz="0" w:space="0" w:color="auto"/>
            <w:left w:val="none" w:sz="0" w:space="0" w:color="auto"/>
            <w:bottom w:val="none" w:sz="0" w:space="0" w:color="auto"/>
            <w:right w:val="none" w:sz="0" w:space="0" w:color="auto"/>
          </w:divBdr>
          <w:divsChild>
            <w:div w:id="965352869">
              <w:marLeft w:val="0"/>
              <w:marRight w:val="0"/>
              <w:marTop w:val="0"/>
              <w:marBottom w:val="0"/>
              <w:divBdr>
                <w:top w:val="none" w:sz="0" w:space="0" w:color="auto"/>
                <w:left w:val="none" w:sz="0" w:space="0" w:color="auto"/>
                <w:bottom w:val="none" w:sz="0" w:space="0" w:color="auto"/>
                <w:right w:val="none" w:sz="0" w:space="0" w:color="auto"/>
              </w:divBdr>
              <w:divsChild>
                <w:div w:id="793132922">
                  <w:marLeft w:val="0"/>
                  <w:marRight w:val="0"/>
                  <w:marTop w:val="0"/>
                  <w:marBottom w:val="0"/>
                  <w:divBdr>
                    <w:top w:val="none" w:sz="0" w:space="0" w:color="auto"/>
                    <w:left w:val="none" w:sz="0" w:space="0" w:color="auto"/>
                    <w:bottom w:val="none" w:sz="0" w:space="0" w:color="auto"/>
                    <w:right w:val="none" w:sz="0" w:space="0" w:color="auto"/>
                  </w:divBdr>
                  <w:divsChild>
                    <w:div w:id="1331526082">
                      <w:marLeft w:val="180"/>
                      <w:marRight w:val="0"/>
                      <w:marTop w:val="0"/>
                      <w:marBottom w:val="0"/>
                      <w:divBdr>
                        <w:top w:val="none" w:sz="0" w:space="0" w:color="auto"/>
                        <w:left w:val="none" w:sz="0" w:space="0" w:color="auto"/>
                        <w:bottom w:val="none" w:sz="0" w:space="0" w:color="auto"/>
                        <w:right w:val="none" w:sz="0" w:space="0" w:color="auto"/>
                      </w:divBdr>
                      <w:divsChild>
                        <w:div w:id="5340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129606">
          <w:marLeft w:val="0"/>
          <w:marRight w:val="0"/>
          <w:marTop w:val="0"/>
          <w:marBottom w:val="0"/>
          <w:divBdr>
            <w:top w:val="none" w:sz="0" w:space="0" w:color="auto"/>
            <w:left w:val="none" w:sz="0" w:space="0" w:color="auto"/>
            <w:bottom w:val="none" w:sz="0" w:space="0" w:color="auto"/>
            <w:right w:val="none" w:sz="0" w:space="0" w:color="auto"/>
          </w:divBdr>
          <w:divsChild>
            <w:div w:id="834295786">
              <w:marLeft w:val="0"/>
              <w:marRight w:val="0"/>
              <w:marTop w:val="0"/>
              <w:marBottom w:val="0"/>
              <w:divBdr>
                <w:top w:val="none" w:sz="0" w:space="0" w:color="auto"/>
                <w:left w:val="none" w:sz="0" w:space="0" w:color="auto"/>
                <w:bottom w:val="none" w:sz="0" w:space="0" w:color="auto"/>
                <w:right w:val="none" w:sz="0" w:space="0" w:color="auto"/>
              </w:divBdr>
              <w:divsChild>
                <w:div w:id="2023313538">
                  <w:marLeft w:val="0"/>
                  <w:marRight w:val="0"/>
                  <w:marTop w:val="0"/>
                  <w:marBottom w:val="0"/>
                  <w:divBdr>
                    <w:top w:val="none" w:sz="0" w:space="0" w:color="auto"/>
                    <w:left w:val="none" w:sz="0" w:space="0" w:color="auto"/>
                    <w:bottom w:val="none" w:sz="0" w:space="0" w:color="auto"/>
                    <w:right w:val="none" w:sz="0" w:space="0" w:color="auto"/>
                  </w:divBdr>
                  <w:divsChild>
                    <w:div w:id="1741905916">
                      <w:marLeft w:val="180"/>
                      <w:marRight w:val="0"/>
                      <w:marTop w:val="0"/>
                      <w:marBottom w:val="0"/>
                      <w:divBdr>
                        <w:top w:val="none" w:sz="0" w:space="0" w:color="auto"/>
                        <w:left w:val="none" w:sz="0" w:space="0" w:color="auto"/>
                        <w:bottom w:val="none" w:sz="0" w:space="0" w:color="auto"/>
                        <w:right w:val="none" w:sz="0" w:space="0" w:color="auto"/>
                      </w:divBdr>
                      <w:divsChild>
                        <w:div w:id="19961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23011">
          <w:marLeft w:val="0"/>
          <w:marRight w:val="0"/>
          <w:marTop w:val="0"/>
          <w:marBottom w:val="0"/>
          <w:divBdr>
            <w:top w:val="none" w:sz="0" w:space="0" w:color="auto"/>
            <w:left w:val="none" w:sz="0" w:space="0" w:color="auto"/>
            <w:bottom w:val="none" w:sz="0" w:space="0" w:color="auto"/>
            <w:right w:val="none" w:sz="0" w:space="0" w:color="auto"/>
          </w:divBdr>
          <w:divsChild>
            <w:div w:id="993067646">
              <w:marLeft w:val="0"/>
              <w:marRight w:val="0"/>
              <w:marTop w:val="0"/>
              <w:marBottom w:val="0"/>
              <w:divBdr>
                <w:top w:val="none" w:sz="0" w:space="0" w:color="auto"/>
                <w:left w:val="none" w:sz="0" w:space="0" w:color="auto"/>
                <w:bottom w:val="none" w:sz="0" w:space="0" w:color="auto"/>
                <w:right w:val="none" w:sz="0" w:space="0" w:color="auto"/>
              </w:divBdr>
              <w:divsChild>
                <w:div w:id="365714420">
                  <w:marLeft w:val="0"/>
                  <w:marRight w:val="0"/>
                  <w:marTop w:val="0"/>
                  <w:marBottom w:val="0"/>
                  <w:divBdr>
                    <w:top w:val="none" w:sz="0" w:space="0" w:color="auto"/>
                    <w:left w:val="none" w:sz="0" w:space="0" w:color="auto"/>
                    <w:bottom w:val="none" w:sz="0" w:space="0" w:color="auto"/>
                    <w:right w:val="none" w:sz="0" w:space="0" w:color="auto"/>
                  </w:divBdr>
                  <w:divsChild>
                    <w:div w:id="1332417453">
                      <w:marLeft w:val="0"/>
                      <w:marRight w:val="0"/>
                      <w:marTop w:val="0"/>
                      <w:marBottom w:val="0"/>
                      <w:divBdr>
                        <w:top w:val="none" w:sz="0" w:space="0" w:color="auto"/>
                        <w:left w:val="none" w:sz="0" w:space="0" w:color="auto"/>
                        <w:bottom w:val="none" w:sz="0" w:space="0" w:color="auto"/>
                        <w:right w:val="none" w:sz="0" w:space="0" w:color="auto"/>
                      </w:divBdr>
                      <w:divsChild>
                        <w:div w:id="118955429">
                          <w:marLeft w:val="180"/>
                          <w:marRight w:val="0"/>
                          <w:marTop w:val="0"/>
                          <w:marBottom w:val="0"/>
                          <w:divBdr>
                            <w:top w:val="none" w:sz="0" w:space="0" w:color="auto"/>
                            <w:left w:val="none" w:sz="0" w:space="0" w:color="auto"/>
                            <w:bottom w:val="none" w:sz="0" w:space="0" w:color="auto"/>
                            <w:right w:val="none" w:sz="0" w:space="0" w:color="auto"/>
                          </w:divBdr>
                          <w:divsChild>
                            <w:div w:id="1300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040">
                      <w:marLeft w:val="180"/>
                      <w:marRight w:val="0"/>
                      <w:marTop w:val="0"/>
                      <w:marBottom w:val="0"/>
                      <w:divBdr>
                        <w:top w:val="none" w:sz="0" w:space="0" w:color="auto"/>
                        <w:left w:val="none" w:sz="0" w:space="0" w:color="auto"/>
                        <w:bottom w:val="none" w:sz="0" w:space="0" w:color="auto"/>
                        <w:right w:val="none" w:sz="0" w:space="0" w:color="auto"/>
                      </w:divBdr>
                      <w:divsChild>
                        <w:div w:id="15825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75373">
      <w:bodyDiv w:val="1"/>
      <w:marLeft w:val="0"/>
      <w:marRight w:val="0"/>
      <w:marTop w:val="0"/>
      <w:marBottom w:val="0"/>
      <w:divBdr>
        <w:top w:val="none" w:sz="0" w:space="0" w:color="auto"/>
        <w:left w:val="none" w:sz="0" w:space="0" w:color="auto"/>
        <w:bottom w:val="none" w:sz="0" w:space="0" w:color="auto"/>
        <w:right w:val="none" w:sz="0" w:space="0" w:color="auto"/>
      </w:divBdr>
    </w:div>
    <w:div w:id="347828452">
      <w:bodyDiv w:val="1"/>
      <w:marLeft w:val="0"/>
      <w:marRight w:val="0"/>
      <w:marTop w:val="0"/>
      <w:marBottom w:val="0"/>
      <w:divBdr>
        <w:top w:val="none" w:sz="0" w:space="0" w:color="auto"/>
        <w:left w:val="none" w:sz="0" w:space="0" w:color="auto"/>
        <w:bottom w:val="none" w:sz="0" w:space="0" w:color="auto"/>
        <w:right w:val="none" w:sz="0" w:space="0" w:color="auto"/>
      </w:divBdr>
      <w:divsChild>
        <w:div w:id="1230458292">
          <w:marLeft w:val="446"/>
          <w:marRight w:val="0"/>
          <w:marTop w:val="0"/>
          <w:marBottom w:val="0"/>
          <w:divBdr>
            <w:top w:val="none" w:sz="0" w:space="0" w:color="auto"/>
            <w:left w:val="none" w:sz="0" w:space="0" w:color="auto"/>
            <w:bottom w:val="none" w:sz="0" w:space="0" w:color="auto"/>
            <w:right w:val="none" w:sz="0" w:space="0" w:color="auto"/>
          </w:divBdr>
        </w:div>
        <w:div w:id="1422994973">
          <w:marLeft w:val="446"/>
          <w:marRight w:val="0"/>
          <w:marTop w:val="0"/>
          <w:marBottom w:val="0"/>
          <w:divBdr>
            <w:top w:val="none" w:sz="0" w:space="0" w:color="auto"/>
            <w:left w:val="none" w:sz="0" w:space="0" w:color="auto"/>
            <w:bottom w:val="none" w:sz="0" w:space="0" w:color="auto"/>
            <w:right w:val="none" w:sz="0" w:space="0" w:color="auto"/>
          </w:divBdr>
        </w:div>
        <w:div w:id="1536774419">
          <w:marLeft w:val="446"/>
          <w:marRight w:val="0"/>
          <w:marTop w:val="0"/>
          <w:marBottom w:val="0"/>
          <w:divBdr>
            <w:top w:val="none" w:sz="0" w:space="0" w:color="auto"/>
            <w:left w:val="none" w:sz="0" w:space="0" w:color="auto"/>
            <w:bottom w:val="none" w:sz="0" w:space="0" w:color="auto"/>
            <w:right w:val="none" w:sz="0" w:space="0" w:color="auto"/>
          </w:divBdr>
        </w:div>
        <w:div w:id="267202959">
          <w:marLeft w:val="446"/>
          <w:marRight w:val="0"/>
          <w:marTop w:val="0"/>
          <w:marBottom w:val="0"/>
          <w:divBdr>
            <w:top w:val="none" w:sz="0" w:space="0" w:color="auto"/>
            <w:left w:val="none" w:sz="0" w:space="0" w:color="auto"/>
            <w:bottom w:val="none" w:sz="0" w:space="0" w:color="auto"/>
            <w:right w:val="none" w:sz="0" w:space="0" w:color="auto"/>
          </w:divBdr>
        </w:div>
        <w:div w:id="1342440015">
          <w:marLeft w:val="446"/>
          <w:marRight w:val="0"/>
          <w:marTop w:val="0"/>
          <w:marBottom w:val="0"/>
          <w:divBdr>
            <w:top w:val="none" w:sz="0" w:space="0" w:color="auto"/>
            <w:left w:val="none" w:sz="0" w:space="0" w:color="auto"/>
            <w:bottom w:val="none" w:sz="0" w:space="0" w:color="auto"/>
            <w:right w:val="none" w:sz="0" w:space="0" w:color="auto"/>
          </w:divBdr>
        </w:div>
        <w:div w:id="176968626">
          <w:marLeft w:val="446"/>
          <w:marRight w:val="0"/>
          <w:marTop w:val="0"/>
          <w:marBottom w:val="0"/>
          <w:divBdr>
            <w:top w:val="none" w:sz="0" w:space="0" w:color="auto"/>
            <w:left w:val="none" w:sz="0" w:space="0" w:color="auto"/>
            <w:bottom w:val="none" w:sz="0" w:space="0" w:color="auto"/>
            <w:right w:val="none" w:sz="0" w:space="0" w:color="auto"/>
          </w:divBdr>
        </w:div>
      </w:divsChild>
    </w:div>
    <w:div w:id="380253236">
      <w:bodyDiv w:val="1"/>
      <w:marLeft w:val="0"/>
      <w:marRight w:val="0"/>
      <w:marTop w:val="0"/>
      <w:marBottom w:val="0"/>
      <w:divBdr>
        <w:top w:val="none" w:sz="0" w:space="0" w:color="auto"/>
        <w:left w:val="none" w:sz="0" w:space="0" w:color="auto"/>
        <w:bottom w:val="none" w:sz="0" w:space="0" w:color="auto"/>
        <w:right w:val="none" w:sz="0" w:space="0" w:color="auto"/>
      </w:divBdr>
      <w:divsChild>
        <w:div w:id="1454597544">
          <w:marLeft w:val="0"/>
          <w:marRight w:val="0"/>
          <w:marTop w:val="0"/>
          <w:marBottom w:val="0"/>
          <w:divBdr>
            <w:top w:val="none" w:sz="0" w:space="0" w:color="auto"/>
            <w:left w:val="none" w:sz="0" w:space="0" w:color="auto"/>
            <w:bottom w:val="none" w:sz="0" w:space="0" w:color="auto"/>
            <w:right w:val="none" w:sz="0" w:space="0" w:color="auto"/>
          </w:divBdr>
          <w:divsChild>
            <w:div w:id="879584792">
              <w:marLeft w:val="180"/>
              <w:marRight w:val="0"/>
              <w:marTop w:val="0"/>
              <w:marBottom w:val="0"/>
              <w:divBdr>
                <w:top w:val="none" w:sz="0" w:space="0" w:color="auto"/>
                <w:left w:val="none" w:sz="0" w:space="0" w:color="auto"/>
                <w:bottom w:val="none" w:sz="0" w:space="0" w:color="auto"/>
                <w:right w:val="none" w:sz="0" w:space="0" w:color="auto"/>
              </w:divBdr>
              <w:divsChild>
                <w:div w:id="20167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630">
          <w:marLeft w:val="180"/>
          <w:marRight w:val="0"/>
          <w:marTop w:val="0"/>
          <w:marBottom w:val="0"/>
          <w:divBdr>
            <w:top w:val="none" w:sz="0" w:space="0" w:color="auto"/>
            <w:left w:val="none" w:sz="0" w:space="0" w:color="auto"/>
            <w:bottom w:val="none" w:sz="0" w:space="0" w:color="auto"/>
            <w:right w:val="none" w:sz="0" w:space="0" w:color="auto"/>
          </w:divBdr>
          <w:divsChild>
            <w:div w:id="1345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54796">
      <w:bodyDiv w:val="1"/>
      <w:marLeft w:val="0"/>
      <w:marRight w:val="0"/>
      <w:marTop w:val="0"/>
      <w:marBottom w:val="0"/>
      <w:divBdr>
        <w:top w:val="none" w:sz="0" w:space="0" w:color="auto"/>
        <w:left w:val="none" w:sz="0" w:space="0" w:color="auto"/>
        <w:bottom w:val="none" w:sz="0" w:space="0" w:color="auto"/>
        <w:right w:val="none" w:sz="0" w:space="0" w:color="auto"/>
      </w:divBdr>
      <w:divsChild>
        <w:div w:id="956908096">
          <w:marLeft w:val="446"/>
          <w:marRight w:val="0"/>
          <w:marTop w:val="0"/>
          <w:marBottom w:val="0"/>
          <w:divBdr>
            <w:top w:val="none" w:sz="0" w:space="0" w:color="auto"/>
            <w:left w:val="none" w:sz="0" w:space="0" w:color="auto"/>
            <w:bottom w:val="none" w:sz="0" w:space="0" w:color="auto"/>
            <w:right w:val="none" w:sz="0" w:space="0" w:color="auto"/>
          </w:divBdr>
        </w:div>
        <w:div w:id="708140781">
          <w:marLeft w:val="446"/>
          <w:marRight w:val="0"/>
          <w:marTop w:val="0"/>
          <w:marBottom w:val="0"/>
          <w:divBdr>
            <w:top w:val="none" w:sz="0" w:space="0" w:color="auto"/>
            <w:left w:val="none" w:sz="0" w:space="0" w:color="auto"/>
            <w:bottom w:val="none" w:sz="0" w:space="0" w:color="auto"/>
            <w:right w:val="none" w:sz="0" w:space="0" w:color="auto"/>
          </w:divBdr>
        </w:div>
        <w:div w:id="51932534">
          <w:marLeft w:val="446"/>
          <w:marRight w:val="0"/>
          <w:marTop w:val="0"/>
          <w:marBottom w:val="0"/>
          <w:divBdr>
            <w:top w:val="none" w:sz="0" w:space="0" w:color="auto"/>
            <w:left w:val="none" w:sz="0" w:space="0" w:color="auto"/>
            <w:bottom w:val="none" w:sz="0" w:space="0" w:color="auto"/>
            <w:right w:val="none" w:sz="0" w:space="0" w:color="auto"/>
          </w:divBdr>
        </w:div>
        <w:div w:id="417021717">
          <w:marLeft w:val="446"/>
          <w:marRight w:val="0"/>
          <w:marTop w:val="0"/>
          <w:marBottom w:val="0"/>
          <w:divBdr>
            <w:top w:val="none" w:sz="0" w:space="0" w:color="auto"/>
            <w:left w:val="none" w:sz="0" w:space="0" w:color="auto"/>
            <w:bottom w:val="none" w:sz="0" w:space="0" w:color="auto"/>
            <w:right w:val="none" w:sz="0" w:space="0" w:color="auto"/>
          </w:divBdr>
        </w:div>
        <w:div w:id="259686319">
          <w:marLeft w:val="446"/>
          <w:marRight w:val="0"/>
          <w:marTop w:val="0"/>
          <w:marBottom w:val="0"/>
          <w:divBdr>
            <w:top w:val="none" w:sz="0" w:space="0" w:color="auto"/>
            <w:left w:val="none" w:sz="0" w:space="0" w:color="auto"/>
            <w:bottom w:val="none" w:sz="0" w:space="0" w:color="auto"/>
            <w:right w:val="none" w:sz="0" w:space="0" w:color="auto"/>
          </w:divBdr>
        </w:div>
        <w:div w:id="341208056">
          <w:marLeft w:val="446"/>
          <w:marRight w:val="0"/>
          <w:marTop w:val="0"/>
          <w:marBottom w:val="0"/>
          <w:divBdr>
            <w:top w:val="none" w:sz="0" w:space="0" w:color="auto"/>
            <w:left w:val="none" w:sz="0" w:space="0" w:color="auto"/>
            <w:bottom w:val="none" w:sz="0" w:space="0" w:color="auto"/>
            <w:right w:val="none" w:sz="0" w:space="0" w:color="auto"/>
          </w:divBdr>
        </w:div>
      </w:divsChild>
    </w:div>
    <w:div w:id="470945320">
      <w:bodyDiv w:val="1"/>
      <w:marLeft w:val="0"/>
      <w:marRight w:val="0"/>
      <w:marTop w:val="0"/>
      <w:marBottom w:val="0"/>
      <w:divBdr>
        <w:top w:val="none" w:sz="0" w:space="0" w:color="auto"/>
        <w:left w:val="none" w:sz="0" w:space="0" w:color="auto"/>
        <w:bottom w:val="none" w:sz="0" w:space="0" w:color="auto"/>
        <w:right w:val="none" w:sz="0" w:space="0" w:color="auto"/>
      </w:divBdr>
      <w:divsChild>
        <w:div w:id="431047633">
          <w:marLeft w:val="0"/>
          <w:marRight w:val="0"/>
          <w:marTop w:val="60"/>
          <w:marBottom w:val="0"/>
          <w:divBdr>
            <w:top w:val="none" w:sz="0" w:space="0" w:color="auto"/>
            <w:left w:val="none" w:sz="0" w:space="0" w:color="auto"/>
            <w:bottom w:val="none" w:sz="0" w:space="0" w:color="auto"/>
            <w:right w:val="none" w:sz="0" w:space="0" w:color="auto"/>
          </w:divBdr>
        </w:div>
        <w:div w:id="1251617595">
          <w:marLeft w:val="0"/>
          <w:marRight w:val="0"/>
          <w:marTop w:val="60"/>
          <w:marBottom w:val="0"/>
          <w:divBdr>
            <w:top w:val="none" w:sz="0" w:space="0" w:color="auto"/>
            <w:left w:val="none" w:sz="0" w:space="0" w:color="auto"/>
            <w:bottom w:val="none" w:sz="0" w:space="0" w:color="auto"/>
            <w:right w:val="none" w:sz="0" w:space="0" w:color="auto"/>
          </w:divBdr>
        </w:div>
        <w:div w:id="386337387">
          <w:marLeft w:val="0"/>
          <w:marRight w:val="0"/>
          <w:marTop w:val="60"/>
          <w:marBottom w:val="0"/>
          <w:divBdr>
            <w:top w:val="none" w:sz="0" w:space="0" w:color="auto"/>
            <w:left w:val="none" w:sz="0" w:space="0" w:color="auto"/>
            <w:bottom w:val="none" w:sz="0" w:space="0" w:color="auto"/>
            <w:right w:val="none" w:sz="0" w:space="0" w:color="auto"/>
          </w:divBdr>
        </w:div>
        <w:div w:id="1059478264">
          <w:marLeft w:val="0"/>
          <w:marRight w:val="0"/>
          <w:marTop w:val="60"/>
          <w:marBottom w:val="0"/>
          <w:divBdr>
            <w:top w:val="none" w:sz="0" w:space="0" w:color="auto"/>
            <w:left w:val="none" w:sz="0" w:space="0" w:color="auto"/>
            <w:bottom w:val="none" w:sz="0" w:space="0" w:color="auto"/>
            <w:right w:val="none" w:sz="0" w:space="0" w:color="auto"/>
          </w:divBdr>
        </w:div>
        <w:div w:id="2030376594">
          <w:marLeft w:val="0"/>
          <w:marRight w:val="0"/>
          <w:marTop w:val="60"/>
          <w:marBottom w:val="0"/>
          <w:divBdr>
            <w:top w:val="none" w:sz="0" w:space="0" w:color="auto"/>
            <w:left w:val="none" w:sz="0" w:space="0" w:color="auto"/>
            <w:bottom w:val="none" w:sz="0" w:space="0" w:color="auto"/>
            <w:right w:val="none" w:sz="0" w:space="0" w:color="auto"/>
          </w:divBdr>
        </w:div>
        <w:div w:id="1536117668">
          <w:marLeft w:val="0"/>
          <w:marRight w:val="0"/>
          <w:marTop w:val="60"/>
          <w:marBottom w:val="0"/>
          <w:divBdr>
            <w:top w:val="none" w:sz="0" w:space="0" w:color="auto"/>
            <w:left w:val="none" w:sz="0" w:space="0" w:color="auto"/>
            <w:bottom w:val="none" w:sz="0" w:space="0" w:color="auto"/>
            <w:right w:val="none" w:sz="0" w:space="0" w:color="auto"/>
          </w:divBdr>
        </w:div>
        <w:div w:id="1626155855">
          <w:marLeft w:val="0"/>
          <w:marRight w:val="0"/>
          <w:marTop w:val="60"/>
          <w:marBottom w:val="0"/>
          <w:divBdr>
            <w:top w:val="none" w:sz="0" w:space="0" w:color="auto"/>
            <w:left w:val="none" w:sz="0" w:space="0" w:color="auto"/>
            <w:bottom w:val="none" w:sz="0" w:space="0" w:color="auto"/>
            <w:right w:val="none" w:sz="0" w:space="0" w:color="auto"/>
          </w:divBdr>
        </w:div>
        <w:div w:id="482283398">
          <w:marLeft w:val="0"/>
          <w:marRight w:val="0"/>
          <w:marTop w:val="60"/>
          <w:marBottom w:val="0"/>
          <w:divBdr>
            <w:top w:val="none" w:sz="0" w:space="0" w:color="auto"/>
            <w:left w:val="none" w:sz="0" w:space="0" w:color="auto"/>
            <w:bottom w:val="none" w:sz="0" w:space="0" w:color="auto"/>
            <w:right w:val="none" w:sz="0" w:space="0" w:color="auto"/>
          </w:divBdr>
        </w:div>
        <w:div w:id="410667174">
          <w:marLeft w:val="0"/>
          <w:marRight w:val="0"/>
          <w:marTop w:val="60"/>
          <w:marBottom w:val="0"/>
          <w:divBdr>
            <w:top w:val="none" w:sz="0" w:space="0" w:color="auto"/>
            <w:left w:val="none" w:sz="0" w:space="0" w:color="auto"/>
            <w:bottom w:val="none" w:sz="0" w:space="0" w:color="auto"/>
            <w:right w:val="none" w:sz="0" w:space="0" w:color="auto"/>
          </w:divBdr>
        </w:div>
        <w:div w:id="955789432">
          <w:marLeft w:val="0"/>
          <w:marRight w:val="0"/>
          <w:marTop w:val="60"/>
          <w:marBottom w:val="0"/>
          <w:divBdr>
            <w:top w:val="none" w:sz="0" w:space="0" w:color="auto"/>
            <w:left w:val="none" w:sz="0" w:space="0" w:color="auto"/>
            <w:bottom w:val="none" w:sz="0" w:space="0" w:color="auto"/>
            <w:right w:val="none" w:sz="0" w:space="0" w:color="auto"/>
          </w:divBdr>
        </w:div>
        <w:div w:id="2137554091">
          <w:marLeft w:val="0"/>
          <w:marRight w:val="0"/>
          <w:marTop w:val="60"/>
          <w:marBottom w:val="0"/>
          <w:divBdr>
            <w:top w:val="none" w:sz="0" w:space="0" w:color="auto"/>
            <w:left w:val="none" w:sz="0" w:space="0" w:color="auto"/>
            <w:bottom w:val="none" w:sz="0" w:space="0" w:color="auto"/>
            <w:right w:val="none" w:sz="0" w:space="0" w:color="auto"/>
          </w:divBdr>
        </w:div>
        <w:div w:id="1705592870">
          <w:marLeft w:val="0"/>
          <w:marRight w:val="0"/>
          <w:marTop w:val="60"/>
          <w:marBottom w:val="0"/>
          <w:divBdr>
            <w:top w:val="none" w:sz="0" w:space="0" w:color="auto"/>
            <w:left w:val="none" w:sz="0" w:space="0" w:color="auto"/>
            <w:bottom w:val="none" w:sz="0" w:space="0" w:color="auto"/>
            <w:right w:val="none" w:sz="0" w:space="0" w:color="auto"/>
          </w:divBdr>
        </w:div>
        <w:div w:id="1888712266">
          <w:marLeft w:val="0"/>
          <w:marRight w:val="0"/>
          <w:marTop w:val="60"/>
          <w:marBottom w:val="0"/>
          <w:divBdr>
            <w:top w:val="none" w:sz="0" w:space="0" w:color="auto"/>
            <w:left w:val="none" w:sz="0" w:space="0" w:color="auto"/>
            <w:bottom w:val="none" w:sz="0" w:space="0" w:color="auto"/>
            <w:right w:val="none" w:sz="0" w:space="0" w:color="auto"/>
          </w:divBdr>
        </w:div>
      </w:divsChild>
    </w:div>
    <w:div w:id="495876195">
      <w:bodyDiv w:val="1"/>
      <w:marLeft w:val="0"/>
      <w:marRight w:val="0"/>
      <w:marTop w:val="0"/>
      <w:marBottom w:val="0"/>
      <w:divBdr>
        <w:top w:val="none" w:sz="0" w:space="0" w:color="auto"/>
        <w:left w:val="none" w:sz="0" w:space="0" w:color="auto"/>
        <w:bottom w:val="none" w:sz="0" w:space="0" w:color="auto"/>
        <w:right w:val="none" w:sz="0" w:space="0" w:color="auto"/>
      </w:divBdr>
      <w:divsChild>
        <w:div w:id="491485985">
          <w:marLeft w:val="0"/>
          <w:marRight w:val="0"/>
          <w:marTop w:val="0"/>
          <w:marBottom w:val="0"/>
          <w:divBdr>
            <w:top w:val="none" w:sz="0" w:space="0" w:color="auto"/>
            <w:left w:val="none" w:sz="0" w:space="0" w:color="auto"/>
            <w:bottom w:val="none" w:sz="0" w:space="0" w:color="auto"/>
            <w:right w:val="none" w:sz="0" w:space="0" w:color="auto"/>
          </w:divBdr>
          <w:divsChild>
            <w:div w:id="1965310167">
              <w:marLeft w:val="180"/>
              <w:marRight w:val="0"/>
              <w:marTop w:val="0"/>
              <w:marBottom w:val="0"/>
              <w:divBdr>
                <w:top w:val="none" w:sz="0" w:space="0" w:color="auto"/>
                <w:left w:val="none" w:sz="0" w:space="0" w:color="auto"/>
                <w:bottom w:val="none" w:sz="0" w:space="0" w:color="auto"/>
                <w:right w:val="none" w:sz="0" w:space="0" w:color="auto"/>
              </w:divBdr>
              <w:divsChild>
                <w:div w:id="19479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564">
          <w:marLeft w:val="180"/>
          <w:marRight w:val="0"/>
          <w:marTop w:val="0"/>
          <w:marBottom w:val="0"/>
          <w:divBdr>
            <w:top w:val="none" w:sz="0" w:space="0" w:color="auto"/>
            <w:left w:val="none" w:sz="0" w:space="0" w:color="auto"/>
            <w:bottom w:val="none" w:sz="0" w:space="0" w:color="auto"/>
            <w:right w:val="none" w:sz="0" w:space="0" w:color="auto"/>
          </w:divBdr>
          <w:divsChild>
            <w:div w:id="13243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3765">
      <w:bodyDiv w:val="1"/>
      <w:marLeft w:val="0"/>
      <w:marRight w:val="0"/>
      <w:marTop w:val="0"/>
      <w:marBottom w:val="0"/>
      <w:divBdr>
        <w:top w:val="none" w:sz="0" w:space="0" w:color="auto"/>
        <w:left w:val="none" w:sz="0" w:space="0" w:color="auto"/>
        <w:bottom w:val="none" w:sz="0" w:space="0" w:color="auto"/>
        <w:right w:val="none" w:sz="0" w:space="0" w:color="auto"/>
      </w:divBdr>
      <w:divsChild>
        <w:div w:id="1020664246">
          <w:marLeft w:val="0"/>
          <w:marRight w:val="0"/>
          <w:marTop w:val="60"/>
          <w:marBottom w:val="0"/>
          <w:divBdr>
            <w:top w:val="none" w:sz="0" w:space="0" w:color="auto"/>
            <w:left w:val="none" w:sz="0" w:space="0" w:color="auto"/>
            <w:bottom w:val="none" w:sz="0" w:space="0" w:color="auto"/>
            <w:right w:val="none" w:sz="0" w:space="0" w:color="auto"/>
          </w:divBdr>
        </w:div>
        <w:div w:id="1963950067">
          <w:marLeft w:val="0"/>
          <w:marRight w:val="0"/>
          <w:marTop w:val="60"/>
          <w:marBottom w:val="0"/>
          <w:divBdr>
            <w:top w:val="none" w:sz="0" w:space="0" w:color="auto"/>
            <w:left w:val="none" w:sz="0" w:space="0" w:color="auto"/>
            <w:bottom w:val="none" w:sz="0" w:space="0" w:color="auto"/>
            <w:right w:val="none" w:sz="0" w:space="0" w:color="auto"/>
          </w:divBdr>
        </w:div>
        <w:div w:id="696279128">
          <w:marLeft w:val="0"/>
          <w:marRight w:val="0"/>
          <w:marTop w:val="60"/>
          <w:marBottom w:val="0"/>
          <w:divBdr>
            <w:top w:val="none" w:sz="0" w:space="0" w:color="auto"/>
            <w:left w:val="none" w:sz="0" w:space="0" w:color="auto"/>
            <w:bottom w:val="none" w:sz="0" w:space="0" w:color="auto"/>
            <w:right w:val="none" w:sz="0" w:space="0" w:color="auto"/>
          </w:divBdr>
        </w:div>
        <w:div w:id="769550231">
          <w:marLeft w:val="0"/>
          <w:marRight w:val="0"/>
          <w:marTop w:val="60"/>
          <w:marBottom w:val="0"/>
          <w:divBdr>
            <w:top w:val="none" w:sz="0" w:space="0" w:color="auto"/>
            <w:left w:val="none" w:sz="0" w:space="0" w:color="auto"/>
            <w:bottom w:val="none" w:sz="0" w:space="0" w:color="auto"/>
            <w:right w:val="none" w:sz="0" w:space="0" w:color="auto"/>
          </w:divBdr>
        </w:div>
        <w:div w:id="573974664">
          <w:marLeft w:val="0"/>
          <w:marRight w:val="0"/>
          <w:marTop w:val="60"/>
          <w:marBottom w:val="0"/>
          <w:divBdr>
            <w:top w:val="none" w:sz="0" w:space="0" w:color="auto"/>
            <w:left w:val="none" w:sz="0" w:space="0" w:color="auto"/>
            <w:bottom w:val="none" w:sz="0" w:space="0" w:color="auto"/>
            <w:right w:val="none" w:sz="0" w:space="0" w:color="auto"/>
          </w:divBdr>
        </w:div>
        <w:div w:id="1823621961">
          <w:marLeft w:val="0"/>
          <w:marRight w:val="0"/>
          <w:marTop w:val="60"/>
          <w:marBottom w:val="0"/>
          <w:divBdr>
            <w:top w:val="none" w:sz="0" w:space="0" w:color="auto"/>
            <w:left w:val="none" w:sz="0" w:space="0" w:color="auto"/>
            <w:bottom w:val="none" w:sz="0" w:space="0" w:color="auto"/>
            <w:right w:val="none" w:sz="0" w:space="0" w:color="auto"/>
          </w:divBdr>
        </w:div>
        <w:div w:id="1722745466">
          <w:marLeft w:val="0"/>
          <w:marRight w:val="0"/>
          <w:marTop w:val="60"/>
          <w:marBottom w:val="0"/>
          <w:divBdr>
            <w:top w:val="none" w:sz="0" w:space="0" w:color="auto"/>
            <w:left w:val="none" w:sz="0" w:space="0" w:color="auto"/>
            <w:bottom w:val="none" w:sz="0" w:space="0" w:color="auto"/>
            <w:right w:val="none" w:sz="0" w:space="0" w:color="auto"/>
          </w:divBdr>
        </w:div>
        <w:div w:id="143200497">
          <w:marLeft w:val="0"/>
          <w:marRight w:val="0"/>
          <w:marTop w:val="60"/>
          <w:marBottom w:val="0"/>
          <w:divBdr>
            <w:top w:val="none" w:sz="0" w:space="0" w:color="auto"/>
            <w:left w:val="none" w:sz="0" w:space="0" w:color="auto"/>
            <w:bottom w:val="none" w:sz="0" w:space="0" w:color="auto"/>
            <w:right w:val="none" w:sz="0" w:space="0" w:color="auto"/>
          </w:divBdr>
        </w:div>
        <w:div w:id="1839034640">
          <w:marLeft w:val="0"/>
          <w:marRight w:val="0"/>
          <w:marTop w:val="60"/>
          <w:marBottom w:val="0"/>
          <w:divBdr>
            <w:top w:val="none" w:sz="0" w:space="0" w:color="auto"/>
            <w:left w:val="none" w:sz="0" w:space="0" w:color="auto"/>
            <w:bottom w:val="none" w:sz="0" w:space="0" w:color="auto"/>
            <w:right w:val="none" w:sz="0" w:space="0" w:color="auto"/>
          </w:divBdr>
        </w:div>
        <w:div w:id="619800523">
          <w:marLeft w:val="0"/>
          <w:marRight w:val="0"/>
          <w:marTop w:val="60"/>
          <w:marBottom w:val="0"/>
          <w:divBdr>
            <w:top w:val="none" w:sz="0" w:space="0" w:color="auto"/>
            <w:left w:val="none" w:sz="0" w:space="0" w:color="auto"/>
            <w:bottom w:val="none" w:sz="0" w:space="0" w:color="auto"/>
            <w:right w:val="none" w:sz="0" w:space="0" w:color="auto"/>
          </w:divBdr>
        </w:div>
        <w:div w:id="57368085">
          <w:marLeft w:val="0"/>
          <w:marRight w:val="0"/>
          <w:marTop w:val="60"/>
          <w:marBottom w:val="0"/>
          <w:divBdr>
            <w:top w:val="none" w:sz="0" w:space="0" w:color="auto"/>
            <w:left w:val="none" w:sz="0" w:space="0" w:color="auto"/>
            <w:bottom w:val="none" w:sz="0" w:space="0" w:color="auto"/>
            <w:right w:val="none" w:sz="0" w:space="0" w:color="auto"/>
          </w:divBdr>
        </w:div>
        <w:div w:id="2006474048">
          <w:marLeft w:val="0"/>
          <w:marRight w:val="0"/>
          <w:marTop w:val="60"/>
          <w:marBottom w:val="0"/>
          <w:divBdr>
            <w:top w:val="none" w:sz="0" w:space="0" w:color="auto"/>
            <w:left w:val="none" w:sz="0" w:space="0" w:color="auto"/>
            <w:bottom w:val="none" w:sz="0" w:space="0" w:color="auto"/>
            <w:right w:val="none" w:sz="0" w:space="0" w:color="auto"/>
          </w:divBdr>
        </w:div>
        <w:div w:id="113983260">
          <w:marLeft w:val="0"/>
          <w:marRight w:val="0"/>
          <w:marTop w:val="60"/>
          <w:marBottom w:val="0"/>
          <w:divBdr>
            <w:top w:val="none" w:sz="0" w:space="0" w:color="auto"/>
            <w:left w:val="none" w:sz="0" w:space="0" w:color="auto"/>
            <w:bottom w:val="none" w:sz="0" w:space="0" w:color="auto"/>
            <w:right w:val="none" w:sz="0" w:space="0" w:color="auto"/>
          </w:divBdr>
        </w:div>
      </w:divsChild>
    </w:div>
    <w:div w:id="869222004">
      <w:bodyDiv w:val="1"/>
      <w:marLeft w:val="0"/>
      <w:marRight w:val="0"/>
      <w:marTop w:val="0"/>
      <w:marBottom w:val="0"/>
      <w:divBdr>
        <w:top w:val="none" w:sz="0" w:space="0" w:color="auto"/>
        <w:left w:val="none" w:sz="0" w:space="0" w:color="auto"/>
        <w:bottom w:val="none" w:sz="0" w:space="0" w:color="auto"/>
        <w:right w:val="none" w:sz="0" w:space="0" w:color="auto"/>
      </w:divBdr>
      <w:divsChild>
        <w:div w:id="1775515061">
          <w:marLeft w:val="0"/>
          <w:marRight w:val="0"/>
          <w:marTop w:val="60"/>
          <w:marBottom w:val="0"/>
          <w:divBdr>
            <w:top w:val="none" w:sz="0" w:space="0" w:color="auto"/>
            <w:left w:val="none" w:sz="0" w:space="0" w:color="auto"/>
            <w:bottom w:val="none" w:sz="0" w:space="0" w:color="auto"/>
            <w:right w:val="none" w:sz="0" w:space="0" w:color="auto"/>
          </w:divBdr>
        </w:div>
        <w:div w:id="1898470210">
          <w:marLeft w:val="0"/>
          <w:marRight w:val="0"/>
          <w:marTop w:val="60"/>
          <w:marBottom w:val="0"/>
          <w:divBdr>
            <w:top w:val="none" w:sz="0" w:space="0" w:color="auto"/>
            <w:left w:val="none" w:sz="0" w:space="0" w:color="auto"/>
            <w:bottom w:val="none" w:sz="0" w:space="0" w:color="auto"/>
            <w:right w:val="none" w:sz="0" w:space="0" w:color="auto"/>
          </w:divBdr>
        </w:div>
        <w:div w:id="110563654">
          <w:marLeft w:val="0"/>
          <w:marRight w:val="0"/>
          <w:marTop w:val="60"/>
          <w:marBottom w:val="0"/>
          <w:divBdr>
            <w:top w:val="none" w:sz="0" w:space="0" w:color="auto"/>
            <w:left w:val="none" w:sz="0" w:space="0" w:color="auto"/>
            <w:bottom w:val="none" w:sz="0" w:space="0" w:color="auto"/>
            <w:right w:val="none" w:sz="0" w:space="0" w:color="auto"/>
          </w:divBdr>
        </w:div>
        <w:div w:id="610169136">
          <w:marLeft w:val="0"/>
          <w:marRight w:val="0"/>
          <w:marTop w:val="60"/>
          <w:marBottom w:val="0"/>
          <w:divBdr>
            <w:top w:val="none" w:sz="0" w:space="0" w:color="auto"/>
            <w:left w:val="none" w:sz="0" w:space="0" w:color="auto"/>
            <w:bottom w:val="none" w:sz="0" w:space="0" w:color="auto"/>
            <w:right w:val="none" w:sz="0" w:space="0" w:color="auto"/>
          </w:divBdr>
        </w:div>
        <w:div w:id="1917086971">
          <w:marLeft w:val="0"/>
          <w:marRight w:val="0"/>
          <w:marTop w:val="60"/>
          <w:marBottom w:val="0"/>
          <w:divBdr>
            <w:top w:val="none" w:sz="0" w:space="0" w:color="auto"/>
            <w:left w:val="none" w:sz="0" w:space="0" w:color="auto"/>
            <w:bottom w:val="none" w:sz="0" w:space="0" w:color="auto"/>
            <w:right w:val="none" w:sz="0" w:space="0" w:color="auto"/>
          </w:divBdr>
        </w:div>
        <w:div w:id="214584132">
          <w:marLeft w:val="0"/>
          <w:marRight w:val="0"/>
          <w:marTop w:val="60"/>
          <w:marBottom w:val="0"/>
          <w:divBdr>
            <w:top w:val="none" w:sz="0" w:space="0" w:color="auto"/>
            <w:left w:val="none" w:sz="0" w:space="0" w:color="auto"/>
            <w:bottom w:val="none" w:sz="0" w:space="0" w:color="auto"/>
            <w:right w:val="none" w:sz="0" w:space="0" w:color="auto"/>
          </w:divBdr>
        </w:div>
        <w:div w:id="77019872">
          <w:marLeft w:val="0"/>
          <w:marRight w:val="0"/>
          <w:marTop w:val="60"/>
          <w:marBottom w:val="0"/>
          <w:divBdr>
            <w:top w:val="none" w:sz="0" w:space="0" w:color="auto"/>
            <w:left w:val="none" w:sz="0" w:space="0" w:color="auto"/>
            <w:bottom w:val="none" w:sz="0" w:space="0" w:color="auto"/>
            <w:right w:val="none" w:sz="0" w:space="0" w:color="auto"/>
          </w:divBdr>
        </w:div>
        <w:div w:id="1282150899">
          <w:marLeft w:val="0"/>
          <w:marRight w:val="0"/>
          <w:marTop w:val="60"/>
          <w:marBottom w:val="0"/>
          <w:divBdr>
            <w:top w:val="none" w:sz="0" w:space="0" w:color="auto"/>
            <w:left w:val="none" w:sz="0" w:space="0" w:color="auto"/>
            <w:bottom w:val="none" w:sz="0" w:space="0" w:color="auto"/>
            <w:right w:val="none" w:sz="0" w:space="0" w:color="auto"/>
          </w:divBdr>
        </w:div>
        <w:div w:id="704142469">
          <w:marLeft w:val="0"/>
          <w:marRight w:val="0"/>
          <w:marTop w:val="60"/>
          <w:marBottom w:val="0"/>
          <w:divBdr>
            <w:top w:val="none" w:sz="0" w:space="0" w:color="auto"/>
            <w:left w:val="none" w:sz="0" w:space="0" w:color="auto"/>
            <w:bottom w:val="none" w:sz="0" w:space="0" w:color="auto"/>
            <w:right w:val="none" w:sz="0" w:space="0" w:color="auto"/>
          </w:divBdr>
        </w:div>
        <w:div w:id="2034335155">
          <w:marLeft w:val="0"/>
          <w:marRight w:val="0"/>
          <w:marTop w:val="60"/>
          <w:marBottom w:val="0"/>
          <w:divBdr>
            <w:top w:val="none" w:sz="0" w:space="0" w:color="auto"/>
            <w:left w:val="none" w:sz="0" w:space="0" w:color="auto"/>
            <w:bottom w:val="none" w:sz="0" w:space="0" w:color="auto"/>
            <w:right w:val="none" w:sz="0" w:space="0" w:color="auto"/>
          </w:divBdr>
        </w:div>
        <w:div w:id="2079549860">
          <w:marLeft w:val="0"/>
          <w:marRight w:val="0"/>
          <w:marTop w:val="60"/>
          <w:marBottom w:val="0"/>
          <w:divBdr>
            <w:top w:val="none" w:sz="0" w:space="0" w:color="auto"/>
            <w:left w:val="none" w:sz="0" w:space="0" w:color="auto"/>
            <w:bottom w:val="none" w:sz="0" w:space="0" w:color="auto"/>
            <w:right w:val="none" w:sz="0" w:space="0" w:color="auto"/>
          </w:divBdr>
        </w:div>
        <w:div w:id="1431853108">
          <w:marLeft w:val="0"/>
          <w:marRight w:val="0"/>
          <w:marTop w:val="60"/>
          <w:marBottom w:val="0"/>
          <w:divBdr>
            <w:top w:val="none" w:sz="0" w:space="0" w:color="auto"/>
            <w:left w:val="none" w:sz="0" w:space="0" w:color="auto"/>
            <w:bottom w:val="none" w:sz="0" w:space="0" w:color="auto"/>
            <w:right w:val="none" w:sz="0" w:space="0" w:color="auto"/>
          </w:divBdr>
        </w:div>
        <w:div w:id="1841847877">
          <w:marLeft w:val="0"/>
          <w:marRight w:val="0"/>
          <w:marTop w:val="60"/>
          <w:marBottom w:val="0"/>
          <w:divBdr>
            <w:top w:val="none" w:sz="0" w:space="0" w:color="auto"/>
            <w:left w:val="none" w:sz="0" w:space="0" w:color="auto"/>
            <w:bottom w:val="none" w:sz="0" w:space="0" w:color="auto"/>
            <w:right w:val="none" w:sz="0" w:space="0" w:color="auto"/>
          </w:divBdr>
        </w:div>
      </w:divsChild>
    </w:div>
    <w:div w:id="1018507955">
      <w:bodyDiv w:val="1"/>
      <w:marLeft w:val="0"/>
      <w:marRight w:val="0"/>
      <w:marTop w:val="0"/>
      <w:marBottom w:val="0"/>
      <w:divBdr>
        <w:top w:val="none" w:sz="0" w:space="0" w:color="auto"/>
        <w:left w:val="none" w:sz="0" w:space="0" w:color="auto"/>
        <w:bottom w:val="none" w:sz="0" w:space="0" w:color="auto"/>
        <w:right w:val="none" w:sz="0" w:space="0" w:color="auto"/>
      </w:divBdr>
      <w:divsChild>
        <w:div w:id="1455949646">
          <w:marLeft w:val="0"/>
          <w:marRight w:val="0"/>
          <w:marTop w:val="0"/>
          <w:marBottom w:val="0"/>
          <w:divBdr>
            <w:top w:val="none" w:sz="0" w:space="0" w:color="auto"/>
            <w:left w:val="none" w:sz="0" w:space="0" w:color="auto"/>
            <w:bottom w:val="none" w:sz="0" w:space="0" w:color="auto"/>
            <w:right w:val="none" w:sz="0" w:space="0" w:color="auto"/>
          </w:divBdr>
          <w:divsChild>
            <w:div w:id="1004043749">
              <w:marLeft w:val="180"/>
              <w:marRight w:val="0"/>
              <w:marTop w:val="0"/>
              <w:marBottom w:val="0"/>
              <w:divBdr>
                <w:top w:val="none" w:sz="0" w:space="0" w:color="auto"/>
                <w:left w:val="none" w:sz="0" w:space="0" w:color="auto"/>
                <w:bottom w:val="none" w:sz="0" w:space="0" w:color="auto"/>
                <w:right w:val="none" w:sz="0" w:space="0" w:color="auto"/>
              </w:divBdr>
              <w:divsChild>
                <w:div w:id="1253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8325">
          <w:marLeft w:val="180"/>
          <w:marRight w:val="0"/>
          <w:marTop w:val="0"/>
          <w:marBottom w:val="0"/>
          <w:divBdr>
            <w:top w:val="none" w:sz="0" w:space="0" w:color="auto"/>
            <w:left w:val="none" w:sz="0" w:space="0" w:color="auto"/>
            <w:bottom w:val="none" w:sz="0" w:space="0" w:color="auto"/>
            <w:right w:val="none" w:sz="0" w:space="0" w:color="auto"/>
          </w:divBdr>
          <w:divsChild>
            <w:div w:id="9891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3139">
      <w:bodyDiv w:val="1"/>
      <w:marLeft w:val="0"/>
      <w:marRight w:val="0"/>
      <w:marTop w:val="0"/>
      <w:marBottom w:val="0"/>
      <w:divBdr>
        <w:top w:val="none" w:sz="0" w:space="0" w:color="auto"/>
        <w:left w:val="none" w:sz="0" w:space="0" w:color="auto"/>
        <w:bottom w:val="none" w:sz="0" w:space="0" w:color="auto"/>
        <w:right w:val="none" w:sz="0" w:space="0" w:color="auto"/>
      </w:divBdr>
      <w:divsChild>
        <w:div w:id="1260792899">
          <w:marLeft w:val="0"/>
          <w:marRight w:val="0"/>
          <w:marTop w:val="0"/>
          <w:marBottom w:val="0"/>
          <w:divBdr>
            <w:top w:val="none" w:sz="0" w:space="0" w:color="auto"/>
            <w:left w:val="none" w:sz="0" w:space="0" w:color="auto"/>
            <w:bottom w:val="none" w:sz="0" w:space="0" w:color="auto"/>
            <w:right w:val="none" w:sz="0" w:space="0" w:color="auto"/>
          </w:divBdr>
          <w:divsChild>
            <w:div w:id="98378740">
              <w:marLeft w:val="0"/>
              <w:marRight w:val="0"/>
              <w:marTop w:val="0"/>
              <w:marBottom w:val="0"/>
              <w:divBdr>
                <w:top w:val="none" w:sz="0" w:space="0" w:color="auto"/>
                <w:left w:val="none" w:sz="0" w:space="0" w:color="auto"/>
                <w:bottom w:val="none" w:sz="0" w:space="0" w:color="auto"/>
                <w:right w:val="none" w:sz="0" w:space="0" w:color="auto"/>
              </w:divBdr>
              <w:divsChild>
                <w:div w:id="876816897">
                  <w:marLeft w:val="0"/>
                  <w:marRight w:val="0"/>
                  <w:marTop w:val="0"/>
                  <w:marBottom w:val="0"/>
                  <w:divBdr>
                    <w:top w:val="none" w:sz="0" w:space="0" w:color="auto"/>
                    <w:left w:val="none" w:sz="0" w:space="0" w:color="auto"/>
                    <w:bottom w:val="none" w:sz="0" w:space="0" w:color="auto"/>
                    <w:right w:val="none" w:sz="0" w:space="0" w:color="auto"/>
                  </w:divBdr>
                  <w:divsChild>
                    <w:div w:id="1835367140">
                      <w:marLeft w:val="180"/>
                      <w:marRight w:val="0"/>
                      <w:marTop w:val="0"/>
                      <w:marBottom w:val="0"/>
                      <w:divBdr>
                        <w:top w:val="none" w:sz="0" w:space="0" w:color="auto"/>
                        <w:left w:val="none" w:sz="0" w:space="0" w:color="auto"/>
                        <w:bottom w:val="none" w:sz="0" w:space="0" w:color="auto"/>
                        <w:right w:val="none" w:sz="0" w:space="0" w:color="auto"/>
                      </w:divBdr>
                      <w:divsChild>
                        <w:div w:id="179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0489">
          <w:marLeft w:val="0"/>
          <w:marRight w:val="0"/>
          <w:marTop w:val="0"/>
          <w:marBottom w:val="0"/>
          <w:divBdr>
            <w:top w:val="none" w:sz="0" w:space="0" w:color="auto"/>
            <w:left w:val="none" w:sz="0" w:space="0" w:color="auto"/>
            <w:bottom w:val="none" w:sz="0" w:space="0" w:color="auto"/>
            <w:right w:val="none" w:sz="0" w:space="0" w:color="auto"/>
          </w:divBdr>
          <w:divsChild>
            <w:div w:id="330255997">
              <w:marLeft w:val="0"/>
              <w:marRight w:val="0"/>
              <w:marTop w:val="0"/>
              <w:marBottom w:val="0"/>
              <w:divBdr>
                <w:top w:val="none" w:sz="0" w:space="0" w:color="auto"/>
                <w:left w:val="none" w:sz="0" w:space="0" w:color="auto"/>
                <w:bottom w:val="none" w:sz="0" w:space="0" w:color="auto"/>
                <w:right w:val="none" w:sz="0" w:space="0" w:color="auto"/>
              </w:divBdr>
              <w:divsChild>
                <w:div w:id="1551526847">
                  <w:marLeft w:val="0"/>
                  <w:marRight w:val="0"/>
                  <w:marTop w:val="0"/>
                  <w:marBottom w:val="0"/>
                  <w:divBdr>
                    <w:top w:val="none" w:sz="0" w:space="0" w:color="auto"/>
                    <w:left w:val="none" w:sz="0" w:space="0" w:color="auto"/>
                    <w:bottom w:val="none" w:sz="0" w:space="0" w:color="auto"/>
                    <w:right w:val="none" w:sz="0" w:space="0" w:color="auto"/>
                  </w:divBdr>
                  <w:divsChild>
                    <w:div w:id="723673771">
                      <w:marLeft w:val="180"/>
                      <w:marRight w:val="0"/>
                      <w:marTop w:val="0"/>
                      <w:marBottom w:val="0"/>
                      <w:divBdr>
                        <w:top w:val="none" w:sz="0" w:space="0" w:color="auto"/>
                        <w:left w:val="none" w:sz="0" w:space="0" w:color="auto"/>
                        <w:bottom w:val="none" w:sz="0" w:space="0" w:color="auto"/>
                        <w:right w:val="none" w:sz="0" w:space="0" w:color="auto"/>
                      </w:divBdr>
                      <w:divsChild>
                        <w:div w:id="3051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5024">
      <w:bodyDiv w:val="1"/>
      <w:marLeft w:val="0"/>
      <w:marRight w:val="0"/>
      <w:marTop w:val="0"/>
      <w:marBottom w:val="0"/>
      <w:divBdr>
        <w:top w:val="none" w:sz="0" w:space="0" w:color="auto"/>
        <w:left w:val="none" w:sz="0" w:space="0" w:color="auto"/>
        <w:bottom w:val="none" w:sz="0" w:space="0" w:color="auto"/>
        <w:right w:val="none" w:sz="0" w:space="0" w:color="auto"/>
      </w:divBdr>
      <w:divsChild>
        <w:div w:id="1838380083">
          <w:marLeft w:val="0"/>
          <w:marRight w:val="0"/>
          <w:marTop w:val="0"/>
          <w:marBottom w:val="0"/>
          <w:divBdr>
            <w:top w:val="none" w:sz="0" w:space="0" w:color="auto"/>
            <w:left w:val="none" w:sz="0" w:space="0" w:color="auto"/>
            <w:bottom w:val="none" w:sz="0" w:space="0" w:color="auto"/>
            <w:right w:val="none" w:sz="0" w:space="0" w:color="auto"/>
          </w:divBdr>
          <w:divsChild>
            <w:div w:id="1500653667">
              <w:marLeft w:val="180"/>
              <w:marRight w:val="0"/>
              <w:marTop w:val="0"/>
              <w:marBottom w:val="0"/>
              <w:divBdr>
                <w:top w:val="none" w:sz="0" w:space="0" w:color="auto"/>
                <w:left w:val="none" w:sz="0" w:space="0" w:color="auto"/>
                <w:bottom w:val="none" w:sz="0" w:space="0" w:color="auto"/>
                <w:right w:val="none" w:sz="0" w:space="0" w:color="auto"/>
              </w:divBdr>
              <w:divsChild>
                <w:div w:id="1698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027">
          <w:marLeft w:val="180"/>
          <w:marRight w:val="0"/>
          <w:marTop w:val="0"/>
          <w:marBottom w:val="0"/>
          <w:divBdr>
            <w:top w:val="none" w:sz="0" w:space="0" w:color="auto"/>
            <w:left w:val="none" w:sz="0" w:space="0" w:color="auto"/>
            <w:bottom w:val="none" w:sz="0" w:space="0" w:color="auto"/>
            <w:right w:val="none" w:sz="0" w:space="0" w:color="auto"/>
          </w:divBdr>
          <w:divsChild>
            <w:div w:id="863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0728">
      <w:bodyDiv w:val="1"/>
      <w:marLeft w:val="0"/>
      <w:marRight w:val="0"/>
      <w:marTop w:val="0"/>
      <w:marBottom w:val="0"/>
      <w:divBdr>
        <w:top w:val="none" w:sz="0" w:space="0" w:color="auto"/>
        <w:left w:val="none" w:sz="0" w:space="0" w:color="auto"/>
        <w:bottom w:val="none" w:sz="0" w:space="0" w:color="auto"/>
        <w:right w:val="none" w:sz="0" w:space="0" w:color="auto"/>
      </w:divBdr>
      <w:divsChild>
        <w:div w:id="1808470529">
          <w:marLeft w:val="0"/>
          <w:marRight w:val="0"/>
          <w:marTop w:val="0"/>
          <w:marBottom w:val="0"/>
          <w:divBdr>
            <w:top w:val="none" w:sz="0" w:space="0" w:color="auto"/>
            <w:left w:val="none" w:sz="0" w:space="0" w:color="auto"/>
            <w:bottom w:val="none" w:sz="0" w:space="0" w:color="auto"/>
            <w:right w:val="none" w:sz="0" w:space="0" w:color="auto"/>
          </w:divBdr>
          <w:divsChild>
            <w:div w:id="1952202302">
              <w:marLeft w:val="180"/>
              <w:marRight w:val="0"/>
              <w:marTop w:val="0"/>
              <w:marBottom w:val="0"/>
              <w:divBdr>
                <w:top w:val="none" w:sz="0" w:space="0" w:color="auto"/>
                <w:left w:val="none" w:sz="0" w:space="0" w:color="auto"/>
                <w:bottom w:val="none" w:sz="0" w:space="0" w:color="auto"/>
                <w:right w:val="none" w:sz="0" w:space="0" w:color="auto"/>
              </w:divBdr>
              <w:divsChild>
                <w:div w:id="12298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6434">
          <w:marLeft w:val="180"/>
          <w:marRight w:val="0"/>
          <w:marTop w:val="0"/>
          <w:marBottom w:val="0"/>
          <w:divBdr>
            <w:top w:val="none" w:sz="0" w:space="0" w:color="auto"/>
            <w:left w:val="none" w:sz="0" w:space="0" w:color="auto"/>
            <w:bottom w:val="none" w:sz="0" w:space="0" w:color="auto"/>
            <w:right w:val="none" w:sz="0" w:space="0" w:color="auto"/>
          </w:divBdr>
          <w:divsChild>
            <w:div w:id="12447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9083">
      <w:bodyDiv w:val="1"/>
      <w:marLeft w:val="0"/>
      <w:marRight w:val="0"/>
      <w:marTop w:val="0"/>
      <w:marBottom w:val="0"/>
      <w:divBdr>
        <w:top w:val="none" w:sz="0" w:space="0" w:color="auto"/>
        <w:left w:val="none" w:sz="0" w:space="0" w:color="auto"/>
        <w:bottom w:val="none" w:sz="0" w:space="0" w:color="auto"/>
        <w:right w:val="none" w:sz="0" w:space="0" w:color="auto"/>
      </w:divBdr>
      <w:divsChild>
        <w:div w:id="1287084598">
          <w:marLeft w:val="0"/>
          <w:marRight w:val="0"/>
          <w:marTop w:val="0"/>
          <w:marBottom w:val="0"/>
          <w:divBdr>
            <w:top w:val="none" w:sz="0" w:space="0" w:color="auto"/>
            <w:left w:val="none" w:sz="0" w:space="0" w:color="auto"/>
            <w:bottom w:val="none" w:sz="0" w:space="0" w:color="auto"/>
            <w:right w:val="none" w:sz="0" w:space="0" w:color="auto"/>
          </w:divBdr>
          <w:divsChild>
            <w:div w:id="1330448887">
              <w:marLeft w:val="0"/>
              <w:marRight w:val="0"/>
              <w:marTop w:val="0"/>
              <w:marBottom w:val="0"/>
              <w:divBdr>
                <w:top w:val="none" w:sz="0" w:space="0" w:color="auto"/>
                <w:left w:val="none" w:sz="0" w:space="0" w:color="auto"/>
                <w:bottom w:val="none" w:sz="0" w:space="0" w:color="auto"/>
                <w:right w:val="none" w:sz="0" w:space="0" w:color="auto"/>
              </w:divBdr>
              <w:divsChild>
                <w:div w:id="156118715">
                  <w:marLeft w:val="0"/>
                  <w:marRight w:val="0"/>
                  <w:marTop w:val="0"/>
                  <w:marBottom w:val="0"/>
                  <w:divBdr>
                    <w:top w:val="none" w:sz="0" w:space="0" w:color="auto"/>
                    <w:left w:val="none" w:sz="0" w:space="0" w:color="auto"/>
                    <w:bottom w:val="none" w:sz="0" w:space="0" w:color="auto"/>
                    <w:right w:val="none" w:sz="0" w:space="0" w:color="auto"/>
                  </w:divBdr>
                  <w:divsChild>
                    <w:div w:id="307125431">
                      <w:marLeft w:val="180"/>
                      <w:marRight w:val="0"/>
                      <w:marTop w:val="0"/>
                      <w:marBottom w:val="0"/>
                      <w:divBdr>
                        <w:top w:val="none" w:sz="0" w:space="0" w:color="auto"/>
                        <w:left w:val="none" w:sz="0" w:space="0" w:color="auto"/>
                        <w:bottom w:val="none" w:sz="0" w:space="0" w:color="auto"/>
                        <w:right w:val="none" w:sz="0" w:space="0" w:color="auto"/>
                      </w:divBdr>
                      <w:divsChild>
                        <w:div w:id="7838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087280">
          <w:marLeft w:val="0"/>
          <w:marRight w:val="0"/>
          <w:marTop w:val="0"/>
          <w:marBottom w:val="0"/>
          <w:divBdr>
            <w:top w:val="none" w:sz="0" w:space="0" w:color="auto"/>
            <w:left w:val="none" w:sz="0" w:space="0" w:color="auto"/>
            <w:bottom w:val="none" w:sz="0" w:space="0" w:color="auto"/>
            <w:right w:val="none" w:sz="0" w:space="0" w:color="auto"/>
          </w:divBdr>
          <w:divsChild>
            <w:div w:id="870805377">
              <w:marLeft w:val="0"/>
              <w:marRight w:val="0"/>
              <w:marTop w:val="0"/>
              <w:marBottom w:val="0"/>
              <w:divBdr>
                <w:top w:val="none" w:sz="0" w:space="0" w:color="auto"/>
                <w:left w:val="none" w:sz="0" w:space="0" w:color="auto"/>
                <w:bottom w:val="none" w:sz="0" w:space="0" w:color="auto"/>
                <w:right w:val="none" w:sz="0" w:space="0" w:color="auto"/>
              </w:divBdr>
              <w:divsChild>
                <w:div w:id="1713842577">
                  <w:marLeft w:val="0"/>
                  <w:marRight w:val="0"/>
                  <w:marTop w:val="0"/>
                  <w:marBottom w:val="0"/>
                  <w:divBdr>
                    <w:top w:val="none" w:sz="0" w:space="0" w:color="auto"/>
                    <w:left w:val="none" w:sz="0" w:space="0" w:color="auto"/>
                    <w:bottom w:val="none" w:sz="0" w:space="0" w:color="auto"/>
                    <w:right w:val="none" w:sz="0" w:space="0" w:color="auto"/>
                  </w:divBdr>
                  <w:divsChild>
                    <w:div w:id="31150525">
                      <w:marLeft w:val="180"/>
                      <w:marRight w:val="0"/>
                      <w:marTop w:val="0"/>
                      <w:marBottom w:val="0"/>
                      <w:divBdr>
                        <w:top w:val="none" w:sz="0" w:space="0" w:color="auto"/>
                        <w:left w:val="none" w:sz="0" w:space="0" w:color="auto"/>
                        <w:bottom w:val="none" w:sz="0" w:space="0" w:color="auto"/>
                        <w:right w:val="none" w:sz="0" w:space="0" w:color="auto"/>
                      </w:divBdr>
                      <w:divsChild>
                        <w:div w:id="162781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916143">
      <w:bodyDiv w:val="1"/>
      <w:marLeft w:val="0"/>
      <w:marRight w:val="0"/>
      <w:marTop w:val="0"/>
      <w:marBottom w:val="0"/>
      <w:divBdr>
        <w:top w:val="none" w:sz="0" w:space="0" w:color="auto"/>
        <w:left w:val="none" w:sz="0" w:space="0" w:color="auto"/>
        <w:bottom w:val="none" w:sz="0" w:space="0" w:color="auto"/>
        <w:right w:val="none" w:sz="0" w:space="0" w:color="auto"/>
      </w:divBdr>
      <w:divsChild>
        <w:div w:id="1346134936">
          <w:marLeft w:val="0"/>
          <w:marRight w:val="0"/>
          <w:marTop w:val="0"/>
          <w:marBottom w:val="0"/>
          <w:divBdr>
            <w:top w:val="none" w:sz="0" w:space="0" w:color="auto"/>
            <w:left w:val="none" w:sz="0" w:space="0" w:color="auto"/>
            <w:bottom w:val="none" w:sz="0" w:space="0" w:color="auto"/>
            <w:right w:val="none" w:sz="0" w:space="0" w:color="auto"/>
          </w:divBdr>
          <w:divsChild>
            <w:div w:id="445781593">
              <w:marLeft w:val="180"/>
              <w:marRight w:val="0"/>
              <w:marTop w:val="0"/>
              <w:marBottom w:val="0"/>
              <w:divBdr>
                <w:top w:val="none" w:sz="0" w:space="0" w:color="auto"/>
                <w:left w:val="none" w:sz="0" w:space="0" w:color="auto"/>
                <w:bottom w:val="none" w:sz="0" w:space="0" w:color="auto"/>
                <w:right w:val="none" w:sz="0" w:space="0" w:color="auto"/>
              </w:divBdr>
              <w:divsChild>
                <w:div w:id="16566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18">
          <w:marLeft w:val="180"/>
          <w:marRight w:val="0"/>
          <w:marTop w:val="0"/>
          <w:marBottom w:val="0"/>
          <w:divBdr>
            <w:top w:val="none" w:sz="0" w:space="0" w:color="auto"/>
            <w:left w:val="none" w:sz="0" w:space="0" w:color="auto"/>
            <w:bottom w:val="none" w:sz="0" w:space="0" w:color="auto"/>
            <w:right w:val="none" w:sz="0" w:space="0" w:color="auto"/>
          </w:divBdr>
          <w:divsChild>
            <w:div w:id="1373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9352">
      <w:bodyDiv w:val="1"/>
      <w:marLeft w:val="0"/>
      <w:marRight w:val="0"/>
      <w:marTop w:val="0"/>
      <w:marBottom w:val="0"/>
      <w:divBdr>
        <w:top w:val="none" w:sz="0" w:space="0" w:color="auto"/>
        <w:left w:val="none" w:sz="0" w:space="0" w:color="auto"/>
        <w:bottom w:val="none" w:sz="0" w:space="0" w:color="auto"/>
        <w:right w:val="none" w:sz="0" w:space="0" w:color="auto"/>
      </w:divBdr>
      <w:divsChild>
        <w:div w:id="85732397">
          <w:marLeft w:val="0"/>
          <w:marRight w:val="0"/>
          <w:marTop w:val="0"/>
          <w:marBottom w:val="0"/>
          <w:divBdr>
            <w:top w:val="none" w:sz="0" w:space="0" w:color="auto"/>
            <w:left w:val="none" w:sz="0" w:space="0" w:color="auto"/>
            <w:bottom w:val="none" w:sz="0" w:space="0" w:color="auto"/>
            <w:right w:val="none" w:sz="0" w:space="0" w:color="auto"/>
          </w:divBdr>
          <w:divsChild>
            <w:div w:id="1641568112">
              <w:marLeft w:val="180"/>
              <w:marRight w:val="0"/>
              <w:marTop w:val="0"/>
              <w:marBottom w:val="0"/>
              <w:divBdr>
                <w:top w:val="none" w:sz="0" w:space="0" w:color="auto"/>
                <w:left w:val="none" w:sz="0" w:space="0" w:color="auto"/>
                <w:bottom w:val="none" w:sz="0" w:space="0" w:color="auto"/>
                <w:right w:val="none" w:sz="0" w:space="0" w:color="auto"/>
              </w:divBdr>
              <w:divsChild>
                <w:div w:id="906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8378">
          <w:marLeft w:val="180"/>
          <w:marRight w:val="0"/>
          <w:marTop w:val="0"/>
          <w:marBottom w:val="0"/>
          <w:divBdr>
            <w:top w:val="none" w:sz="0" w:space="0" w:color="auto"/>
            <w:left w:val="none" w:sz="0" w:space="0" w:color="auto"/>
            <w:bottom w:val="none" w:sz="0" w:space="0" w:color="auto"/>
            <w:right w:val="none" w:sz="0" w:space="0" w:color="auto"/>
          </w:divBdr>
          <w:divsChild>
            <w:div w:id="11185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797">
      <w:bodyDiv w:val="1"/>
      <w:marLeft w:val="0"/>
      <w:marRight w:val="0"/>
      <w:marTop w:val="0"/>
      <w:marBottom w:val="0"/>
      <w:divBdr>
        <w:top w:val="none" w:sz="0" w:space="0" w:color="auto"/>
        <w:left w:val="none" w:sz="0" w:space="0" w:color="auto"/>
        <w:bottom w:val="none" w:sz="0" w:space="0" w:color="auto"/>
        <w:right w:val="none" w:sz="0" w:space="0" w:color="auto"/>
      </w:divBdr>
      <w:divsChild>
        <w:div w:id="639308005">
          <w:marLeft w:val="0"/>
          <w:marRight w:val="0"/>
          <w:marTop w:val="0"/>
          <w:marBottom w:val="0"/>
          <w:divBdr>
            <w:top w:val="none" w:sz="0" w:space="0" w:color="auto"/>
            <w:left w:val="none" w:sz="0" w:space="0" w:color="auto"/>
            <w:bottom w:val="none" w:sz="0" w:space="0" w:color="auto"/>
            <w:right w:val="none" w:sz="0" w:space="0" w:color="auto"/>
          </w:divBdr>
          <w:divsChild>
            <w:div w:id="314334235">
              <w:marLeft w:val="180"/>
              <w:marRight w:val="0"/>
              <w:marTop w:val="0"/>
              <w:marBottom w:val="0"/>
              <w:divBdr>
                <w:top w:val="none" w:sz="0" w:space="0" w:color="auto"/>
                <w:left w:val="none" w:sz="0" w:space="0" w:color="auto"/>
                <w:bottom w:val="none" w:sz="0" w:space="0" w:color="auto"/>
                <w:right w:val="none" w:sz="0" w:space="0" w:color="auto"/>
              </w:divBdr>
              <w:divsChild>
                <w:div w:id="18859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908">
          <w:marLeft w:val="180"/>
          <w:marRight w:val="0"/>
          <w:marTop w:val="0"/>
          <w:marBottom w:val="0"/>
          <w:divBdr>
            <w:top w:val="none" w:sz="0" w:space="0" w:color="auto"/>
            <w:left w:val="none" w:sz="0" w:space="0" w:color="auto"/>
            <w:bottom w:val="none" w:sz="0" w:space="0" w:color="auto"/>
            <w:right w:val="none" w:sz="0" w:space="0" w:color="auto"/>
          </w:divBdr>
          <w:divsChild>
            <w:div w:id="92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2830">
      <w:bodyDiv w:val="1"/>
      <w:marLeft w:val="0"/>
      <w:marRight w:val="0"/>
      <w:marTop w:val="0"/>
      <w:marBottom w:val="0"/>
      <w:divBdr>
        <w:top w:val="none" w:sz="0" w:space="0" w:color="auto"/>
        <w:left w:val="none" w:sz="0" w:space="0" w:color="auto"/>
        <w:bottom w:val="none" w:sz="0" w:space="0" w:color="auto"/>
        <w:right w:val="none" w:sz="0" w:space="0" w:color="auto"/>
      </w:divBdr>
      <w:divsChild>
        <w:div w:id="950010095">
          <w:marLeft w:val="446"/>
          <w:marRight w:val="0"/>
          <w:marTop w:val="0"/>
          <w:marBottom w:val="0"/>
          <w:divBdr>
            <w:top w:val="none" w:sz="0" w:space="0" w:color="auto"/>
            <w:left w:val="none" w:sz="0" w:space="0" w:color="auto"/>
            <w:bottom w:val="none" w:sz="0" w:space="0" w:color="auto"/>
            <w:right w:val="none" w:sz="0" w:space="0" w:color="auto"/>
          </w:divBdr>
        </w:div>
        <w:div w:id="2123725939">
          <w:marLeft w:val="446"/>
          <w:marRight w:val="0"/>
          <w:marTop w:val="0"/>
          <w:marBottom w:val="0"/>
          <w:divBdr>
            <w:top w:val="none" w:sz="0" w:space="0" w:color="auto"/>
            <w:left w:val="none" w:sz="0" w:space="0" w:color="auto"/>
            <w:bottom w:val="none" w:sz="0" w:space="0" w:color="auto"/>
            <w:right w:val="none" w:sz="0" w:space="0" w:color="auto"/>
          </w:divBdr>
        </w:div>
        <w:div w:id="1552421724">
          <w:marLeft w:val="446"/>
          <w:marRight w:val="0"/>
          <w:marTop w:val="0"/>
          <w:marBottom w:val="0"/>
          <w:divBdr>
            <w:top w:val="none" w:sz="0" w:space="0" w:color="auto"/>
            <w:left w:val="none" w:sz="0" w:space="0" w:color="auto"/>
            <w:bottom w:val="none" w:sz="0" w:space="0" w:color="auto"/>
            <w:right w:val="none" w:sz="0" w:space="0" w:color="auto"/>
          </w:divBdr>
        </w:div>
        <w:div w:id="2138137174">
          <w:marLeft w:val="446"/>
          <w:marRight w:val="0"/>
          <w:marTop w:val="0"/>
          <w:marBottom w:val="0"/>
          <w:divBdr>
            <w:top w:val="none" w:sz="0" w:space="0" w:color="auto"/>
            <w:left w:val="none" w:sz="0" w:space="0" w:color="auto"/>
            <w:bottom w:val="none" w:sz="0" w:space="0" w:color="auto"/>
            <w:right w:val="none" w:sz="0" w:space="0" w:color="auto"/>
          </w:divBdr>
        </w:div>
        <w:div w:id="2120906923">
          <w:marLeft w:val="446"/>
          <w:marRight w:val="0"/>
          <w:marTop w:val="0"/>
          <w:marBottom w:val="0"/>
          <w:divBdr>
            <w:top w:val="none" w:sz="0" w:space="0" w:color="auto"/>
            <w:left w:val="none" w:sz="0" w:space="0" w:color="auto"/>
            <w:bottom w:val="none" w:sz="0" w:space="0" w:color="auto"/>
            <w:right w:val="none" w:sz="0" w:space="0" w:color="auto"/>
          </w:divBdr>
        </w:div>
        <w:div w:id="795634676">
          <w:marLeft w:val="446"/>
          <w:marRight w:val="0"/>
          <w:marTop w:val="0"/>
          <w:marBottom w:val="0"/>
          <w:divBdr>
            <w:top w:val="none" w:sz="0" w:space="0" w:color="auto"/>
            <w:left w:val="none" w:sz="0" w:space="0" w:color="auto"/>
            <w:bottom w:val="none" w:sz="0" w:space="0" w:color="auto"/>
            <w:right w:val="none" w:sz="0" w:space="0" w:color="auto"/>
          </w:divBdr>
        </w:div>
      </w:divsChild>
    </w:div>
    <w:div w:id="1708292414">
      <w:bodyDiv w:val="1"/>
      <w:marLeft w:val="0"/>
      <w:marRight w:val="0"/>
      <w:marTop w:val="0"/>
      <w:marBottom w:val="0"/>
      <w:divBdr>
        <w:top w:val="none" w:sz="0" w:space="0" w:color="auto"/>
        <w:left w:val="none" w:sz="0" w:space="0" w:color="auto"/>
        <w:bottom w:val="none" w:sz="0" w:space="0" w:color="auto"/>
        <w:right w:val="none" w:sz="0" w:space="0" w:color="auto"/>
      </w:divBdr>
      <w:divsChild>
        <w:div w:id="1828282989">
          <w:marLeft w:val="0"/>
          <w:marRight w:val="0"/>
          <w:marTop w:val="0"/>
          <w:marBottom w:val="0"/>
          <w:divBdr>
            <w:top w:val="none" w:sz="0" w:space="0" w:color="auto"/>
            <w:left w:val="none" w:sz="0" w:space="0" w:color="auto"/>
            <w:bottom w:val="none" w:sz="0" w:space="0" w:color="auto"/>
            <w:right w:val="none" w:sz="0" w:space="0" w:color="auto"/>
          </w:divBdr>
          <w:divsChild>
            <w:div w:id="434833651">
              <w:marLeft w:val="180"/>
              <w:marRight w:val="0"/>
              <w:marTop w:val="0"/>
              <w:marBottom w:val="0"/>
              <w:divBdr>
                <w:top w:val="none" w:sz="0" w:space="0" w:color="auto"/>
                <w:left w:val="none" w:sz="0" w:space="0" w:color="auto"/>
                <w:bottom w:val="none" w:sz="0" w:space="0" w:color="auto"/>
                <w:right w:val="none" w:sz="0" w:space="0" w:color="auto"/>
              </w:divBdr>
              <w:divsChild>
                <w:div w:id="13174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3652">
          <w:marLeft w:val="180"/>
          <w:marRight w:val="0"/>
          <w:marTop w:val="0"/>
          <w:marBottom w:val="0"/>
          <w:divBdr>
            <w:top w:val="none" w:sz="0" w:space="0" w:color="auto"/>
            <w:left w:val="none" w:sz="0" w:space="0" w:color="auto"/>
            <w:bottom w:val="none" w:sz="0" w:space="0" w:color="auto"/>
            <w:right w:val="none" w:sz="0" w:space="0" w:color="auto"/>
          </w:divBdr>
          <w:divsChild>
            <w:div w:id="3573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457299">
          <w:marLeft w:val="0"/>
          <w:marRight w:val="0"/>
          <w:marTop w:val="0"/>
          <w:marBottom w:val="0"/>
          <w:divBdr>
            <w:top w:val="none" w:sz="0" w:space="0" w:color="auto"/>
            <w:left w:val="none" w:sz="0" w:space="0" w:color="auto"/>
            <w:bottom w:val="none" w:sz="0" w:space="0" w:color="auto"/>
            <w:right w:val="none" w:sz="0" w:space="0" w:color="auto"/>
          </w:divBdr>
          <w:divsChild>
            <w:div w:id="1938783299">
              <w:marLeft w:val="0"/>
              <w:marRight w:val="0"/>
              <w:marTop w:val="0"/>
              <w:marBottom w:val="0"/>
              <w:divBdr>
                <w:top w:val="none" w:sz="0" w:space="0" w:color="auto"/>
                <w:left w:val="none" w:sz="0" w:space="0" w:color="auto"/>
                <w:bottom w:val="none" w:sz="0" w:space="0" w:color="auto"/>
                <w:right w:val="none" w:sz="0" w:space="0" w:color="auto"/>
              </w:divBdr>
              <w:divsChild>
                <w:div w:id="319625301">
                  <w:marLeft w:val="0"/>
                  <w:marRight w:val="0"/>
                  <w:marTop w:val="0"/>
                  <w:marBottom w:val="0"/>
                  <w:divBdr>
                    <w:top w:val="none" w:sz="0" w:space="0" w:color="auto"/>
                    <w:left w:val="none" w:sz="0" w:space="0" w:color="auto"/>
                    <w:bottom w:val="none" w:sz="0" w:space="0" w:color="auto"/>
                    <w:right w:val="none" w:sz="0" w:space="0" w:color="auto"/>
                  </w:divBdr>
                  <w:divsChild>
                    <w:div w:id="1093553565">
                      <w:marLeft w:val="180"/>
                      <w:marRight w:val="0"/>
                      <w:marTop w:val="0"/>
                      <w:marBottom w:val="0"/>
                      <w:divBdr>
                        <w:top w:val="none" w:sz="0" w:space="0" w:color="auto"/>
                        <w:left w:val="none" w:sz="0" w:space="0" w:color="auto"/>
                        <w:bottom w:val="none" w:sz="0" w:space="0" w:color="auto"/>
                        <w:right w:val="none" w:sz="0" w:space="0" w:color="auto"/>
                      </w:divBdr>
                      <w:divsChild>
                        <w:div w:id="10518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59314">
          <w:marLeft w:val="0"/>
          <w:marRight w:val="0"/>
          <w:marTop w:val="0"/>
          <w:marBottom w:val="0"/>
          <w:divBdr>
            <w:top w:val="none" w:sz="0" w:space="0" w:color="auto"/>
            <w:left w:val="none" w:sz="0" w:space="0" w:color="auto"/>
            <w:bottom w:val="none" w:sz="0" w:space="0" w:color="auto"/>
            <w:right w:val="none" w:sz="0" w:space="0" w:color="auto"/>
          </w:divBdr>
          <w:divsChild>
            <w:div w:id="1680619804">
              <w:marLeft w:val="0"/>
              <w:marRight w:val="0"/>
              <w:marTop w:val="0"/>
              <w:marBottom w:val="0"/>
              <w:divBdr>
                <w:top w:val="none" w:sz="0" w:space="0" w:color="auto"/>
                <w:left w:val="none" w:sz="0" w:space="0" w:color="auto"/>
                <w:bottom w:val="none" w:sz="0" w:space="0" w:color="auto"/>
                <w:right w:val="none" w:sz="0" w:space="0" w:color="auto"/>
              </w:divBdr>
              <w:divsChild>
                <w:div w:id="791553536">
                  <w:marLeft w:val="0"/>
                  <w:marRight w:val="0"/>
                  <w:marTop w:val="0"/>
                  <w:marBottom w:val="0"/>
                  <w:divBdr>
                    <w:top w:val="none" w:sz="0" w:space="0" w:color="auto"/>
                    <w:left w:val="none" w:sz="0" w:space="0" w:color="auto"/>
                    <w:bottom w:val="none" w:sz="0" w:space="0" w:color="auto"/>
                    <w:right w:val="none" w:sz="0" w:space="0" w:color="auto"/>
                  </w:divBdr>
                  <w:divsChild>
                    <w:div w:id="1538543426">
                      <w:marLeft w:val="180"/>
                      <w:marRight w:val="0"/>
                      <w:marTop w:val="0"/>
                      <w:marBottom w:val="0"/>
                      <w:divBdr>
                        <w:top w:val="none" w:sz="0" w:space="0" w:color="auto"/>
                        <w:left w:val="none" w:sz="0" w:space="0" w:color="auto"/>
                        <w:bottom w:val="none" w:sz="0" w:space="0" w:color="auto"/>
                        <w:right w:val="none" w:sz="0" w:space="0" w:color="auto"/>
                      </w:divBdr>
                      <w:divsChild>
                        <w:div w:id="8940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0565">
          <w:marLeft w:val="0"/>
          <w:marRight w:val="0"/>
          <w:marTop w:val="0"/>
          <w:marBottom w:val="0"/>
          <w:divBdr>
            <w:top w:val="none" w:sz="0" w:space="0" w:color="auto"/>
            <w:left w:val="none" w:sz="0" w:space="0" w:color="auto"/>
            <w:bottom w:val="none" w:sz="0" w:space="0" w:color="auto"/>
            <w:right w:val="none" w:sz="0" w:space="0" w:color="auto"/>
          </w:divBdr>
          <w:divsChild>
            <w:div w:id="1787848309">
              <w:marLeft w:val="0"/>
              <w:marRight w:val="0"/>
              <w:marTop w:val="0"/>
              <w:marBottom w:val="0"/>
              <w:divBdr>
                <w:top w:val="none" w:sz="0" w:space="0" w:color="auto"/>
                <w:left w:val="none" w:sz="0" w:space="0" w:color="auto"/>
                <w:bottom w:val="none" w:sz="0" w:space="0" w:color="auto"/>
                <w:right w:val="none" w:sz="0" w:space="0" w:color="auto"/>
              </w:divBdr>
              <w:divsChild>
                <w:div w:id="2099865033">
                  <w:marLeft w:val="0"/>
                  <w:marRight w:val="0"/>
                  <w:marTop w:val="0"/>
                  <w:marBottom w:val="0"/>
                  <w:divBdr>
                    <w:top w:val="none" w:sz="0" w:space="0" w:color="auto"/>
                    <w:left w:val="none" w:sz="0" w:space="0" w:color="auto"/>
                    <w:bottom w:val="none" w:sz="0" w:space="0" w:color="auto"/>
                    <w:right w:val="none" w:sz="0" w:space="0" w:color="auto"/>
                  </w:divBdr>
                  <w:divsChild>
                    <w:div w:id="139856743">
                      <w:marLeft w:val="180"/>
                      <w:marRight w:val="0"/>
                      <w:marTop w:val="0"/>
                      <w:marBottom w:val="0"/>
                      <w:divBdr>
                        <w:top w:val="none" w:sz="0" w:space="0" w:color="auto"/>
                        <w:left w:val="none" w:sz="0" w:space="0" w:color="auto"/>
                        <w:bottom w:val="none" w:sz="0" w:space="0" w:color="auto"/>
                        <w:right w:val="none" w:sz="0" w:space="0" w:color="auto"/>
                      </w:divBdr>
                      <w:divsChild>
                        <w:div w:id="13158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6227">
          <w:marLeft w:val="0"/>
          <w:marRight w:val="0"/>
          <w:marTop w:val="0"/>
          <w:marBottom w:val="0"/>
          <w:divBdr>
            <w:top w:val="none" w:sz="0" w:space="0" w:color="auto"/>
            <w:left w:val="none" w:sz="0" w:space="0" w:color="auto"/>
            <w:bottom w:val="none" w:sz="0" w:space="0" w:color="auto"/>
            <w:right w:val="none" w:sz="0" w:space="0" w:color="auto"/>
          </w:divBdr>
          <w:divsChild>
            <w:div w:id="607126388">
              <w:marLeft w:val="0"/>
              <w:marRight w:val="0"/>
              <w:marTop w:val="0"/>
              <w:marBottom w:val="0"/>
              <w:divBdr>
                <w:top w:val="none" w:sz="0" w:space="0" w:color="auto"/>
                <w:left w:val="none" w:sz="0" w:space="0" w:color="auto"/>
                <w:bottom w:val="none" w:sz="0" w:space="0" w:color="auto"/>
                <w:right w:val="none" w:sz="0" w:space="0" w:color="auto"/>
              </w:divBdr>
              <w:divsChild>
                <w:div w:id="753237982">
                  <w:marLeft w:val="0"/>
                  <w:marRight w:val="0"/>
                  <w:marTop w:val="0"/>
                  <w:marBottom w:val="0"/>
                  <w:divBdr>
                    <w:top w:val="none" w:sz="0" w:space="0" w:color="auto"/>
                    <w:left w:val="none" w:sz="0" w:space="0" w:color="auto"/>
                    <w:bottom w:val="none" w:sz="0" w:space="0" w:color="auto"/>
                    <w:right w:val="none" w:sz="0" w:space="0" w:color="auto"/>
                  </w:divBdr>
                  <w:divsChild>
                    <w:div w:id="1353919238">
                      <w:marLeft w:val="180"/>
                      <w:marRight w:val="0"/>
                      <w:marTop w:val="0"/>
                      <w:marBottom w:val="0"/>
                      <w:divBdr>
                        <w:top w:val="none" w:sz="0" w:space="0" w:color="auto"/>
                        <w:left w:val="none" w:sz="0" w:space="0" w:color="auto"/>
                        <w:bottom w:val="none" w:sz="0" w:space="0" w:color="auto"/>
                        <w:right w:val="none" w:sz="0" w:space="0" w:color="auto"/>
                      </w:divBdr>
                      <w:divsChild>
                        <w:div w:id="5286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071395">
      <w:bodyDiv w:val="1"/>
      <w:marLeft w:val="0"/>
      <w:marRight w:val="0"/>
      <w:marTop w:val="0"/>
      <w:marBottom w:val="0"/>
      <w:divBdr>
        <w:top w:val="none" w:sz="0" w:space="0" w:color="auto"/>
        <w:left w:val="none" w:sz="0" w:space="0" w:color="auto"/>
        <w:bottom w:val="none" w:sz="0" w:space="0" w:color="auto"/>
        <w:right w:val="none" w:sz="0" w:space="0" w:color="auto"/>
      </w:divBdr>
      <w:divsChild>
        <w:div w:id="417335131">
          <w:marLeft w:val="0"/>
          <w:marRight w:val="0"/>
          <w:marTop w:val="0"/>
          <w:marBottom w:val="0"/>
          <w:divBdr>
            <w:top w:val="none" w:sz="0" w:space="0" w:color="auto"/>
            <w:left w:val="none" w:sz="0" w:space="0" w:color="auto"/>
            <w:bottom w:val="none" w:sz="0" w:space="0" w:color="auto"/>
            <w:right w:val="none" w:sz="0" w:space="0" w:color="auto"/>
          </w:divBdr>
          <w:divsChild>
            <w:div w:id="537553468">
              <w:marLeft w:val="0"/>
              <w:marRight w:val="0"/>
              <w:marTop w:val="0"/>
              <w:marBottom w:val="0"/>
              <w:divBdr>
                <w:top w:val="none" w:sz="0" w:space="0" w:color="auto"/>
                <w:left w:val="none" w:sz="0" w:space="0" w:color="auto"/>
                <w:bottom w:val="none" w:sz="0" w:space="0" w:color="auto"/>
                <w:right w:val="none" w:sz="0" w:space="0" w:color="auto"/>
              </w:divBdr>
              <w:divsChild>
                <w:div w:id="303659741">
                  <w:marLeft w:val="0"/>
                  <w:marRight w:val="0"/>
                  <w:marTop w:val="0"/>
                  <w:marBottom w:val="0"/>
                  <w:divBdr>
                    <w:top w:val="none" w:sz="0" w:space="0" w:color="auto"/>
                    <w:left w:val="none" w:sz="0" w:space="0" w:color="auto"/>
                    <w:bottom w:val="none" w:sz="0" w:space="0" w:color="auto"/>
                    <w:right w:val="none" w:sz="0" w:space="0" w:color="auto"/>
                  </w:divBdr>
                  <w:divsChild>
                    <w:div w:id="2036227172">
                      <w:marLeft w:val="180"/>
                      <w:marRight w:val="0"/>
                      <w:marTop w:val="0"/>
                      <w:marBottom w:val="0"/>
                      <w:divBdr>
                        <w:top w:val="none" w:sz="0" w:space="0" w:color="auto"/>
                        <w:left w:val="none" w:sz="0" w:space="0" w:color="auto"/>
                        <w:bottom w:val="none" w:sz="0" w:space="0" w:color="auto"/>
                        <w:right w:val="none" w:sz="0" w:space="0" w:color="auto"/>
                      </w:divBdr>
                      <w:divsChild>
                        <w:div w:id="4409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463505">
          <w:marLeft w:val="0"/>
          <w:marRight w:val="0"/>
          <w:marTop w:val="0"/>
          <w:marBottom w:val="0"/>
          <w:divBdr>
            <w:top w:val="none" w:sz="0" w:space="0" w:color="auto"/>
            <w:left w:val="none" w:sz="0" w:space="0" w:color="auto"/>
            <w:bottom w:val="none" w:sz="0" w:space="0" w:color="auto"/>
            <w:right w:val="none" w:sz="0" w:space="0" w:color="auto"/>
          </w:divBdr>
          <w:divsChild>
            <w:div w:id="690180201">
              <w:marLeft w:val="0"/>
              <w:marRight w:val="0"/>
              <w:marTop w:val="0"/>
              <w:marBottom w:val="0"/>
              <w:divBdr>
                <w:top w:val="none" w:sz="0" w:space="0" w:color="auto"/>
                <w:left w:val="none" w:sz="0" w:space="0" w:color="auto"/>
                <w:bottom w:val="none" w:sz="0" w:space="0" w:color="auto"/>
                <w:right w:val="none" w:sz="0" w:space="0" w:color="auto"/>
              </w:divBdr>
              <w:divsChild>
                <w:div w:id="44842716">
                  <w:marLeft w:val="0"/>
                  <w:marRight w:val="0"/>
                  <w:marTop w:val="0"/>
                  <w:marBottom w:val="0"/>
                  <w:divBdr>
                    <w:top w:val="none" w:sz="0" w:space="0" w:color="auto"/>
                    <w:left w:val="none" w:sz="0" w:space="0" w:color="auto"/>
                    <w:bottom w:val="none" w:sz="0" w:space="0" w:color="auto"/>
                    <w:right w:val="none" w:sz="0" w:space="0" w:color="auto"/>
                  </w:divBdr>
                  <w:divsChild>
                    <w:div w:id="659892867">
                      <w:marLeft w:val="180"/>
                      <w:marRight w:val="0"/>
                      <w:marTop w:val="0"/>
                      <w:marBottom w:val="0"/>
                      <w:divBdr>
                        <w:top w:val="none" w:sz="0" w:space="0" w:color="auto"/>
                        <w:left w:val="none" w:sz="0" w:space="0" w:color="auto"/>
                        <w:bottom w:val="none" w:sz="0" w:space="0" w:color="auto"/>
                        <w:right w:val="none" w:sz="0" w:space="0" w:color="auto"/>
                      </w:divBdr>
                      <w:divsChild>
                        <w:div w:id="12548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32289">
      <w:bodyDiv w:val="1"/>
      <w:marLeft w:val="0"/>
      <w:marRight w:val="0"/>
      <w:marTop w:val="0"/>
      <w:marBottom w:val="0"/>
      <w:divBdr>
        <w:top w:val="none" w:sz="0" w:space="0" w:color="auto"/>
        <w:left w:val="none" w:sz="0" w:space="0" w:color="auto"/>
        <w:bottom w:val="none" w:sz="0" w:space="0" w:color="auto"/>
        <w:right w:val="none" w:sz="0" w:space="0" w:color="auto"/>
      </w:divBdr>
      <w:divsChild>
        <w:div w:id="354037107">
          <w:marLeft w:val="0"/>
          <w:marRight w:val="0"/>
          <w:marTop w:val="0"/>
          <w:marBottom w:val="0"/>
          <w:divBdr>
            <w:top w:val="none" w:sz="0" w:space="0" w:color="auto"/>
            <w:left w:val="none" w:sz="0" w:space="0" w:color="auto"/>
            <w:bottom w:val="none" w:sz="0" w:space="0" w:color="auto"/>
            <w:right w:val="none" w:sz="0" w:space="0" w:color="auto"/>
          </w:divBdr>
          <w:divsChild>
            <w:div w:id="113401616">
              <w:marLeft w:val="0"/>
              <w:marRight w:val="0"/>
              <w:marTop w:val="0"/>
              <w:marBottom w:val="0"/>
              <w:divBdr>
                <w:top w:val="none" w:sz="0" w:space="0" w:color="auto"/>
                <w:left w:val="none" w:sz="0" w:space="0" w:color="auto"/>
                <w:bottom w:val="none" w:sz="0" w:space="0" w:color="auto"/>
                <w:right w:val="none" w:sz="0" w:space="0" w:color="auto"/>
              </w:divBdr>
              <w:divsChild>
                <w:div w:id="1218936170">
                  <w:marLeft w:val="0"/>
                  <w:marRight w:val="0"/>
                  <w:marTop w:val="0"/>
                  <w:marBottom w:val="0"/>
                  <w:divBdr>
                    <w:top w:val="none" w:sz="0" w:space="0" w:color="auto"/>
                    <w:left w:val="none" w:sz="0" w:space="0" w:color="auto"/>
                    <w:bottom w:val="none" w:sz="0" w:space="0" w:color="auto"/>
                    <w:right w:val="none" w:sz="0" w:space="0" w:color="auto"/>
                  </w:divBdr>
                  <w:divsChild>
                    <w:div w:id="222570277">
                      <w:marLeft w:val="180"/>
                      <w:marRight w:val="0"/>
                      <w:marTop w:val="0"/>
                      <w:marBottom w:val="0"/>
                      <w:divBdr>
                        <w:top w:val="none" w:sz="0" w:space="0" w:color="auto"/>
                        <w:left w:val="none" w:sz="0" w:space="0" w:color="auto"/>
                        <w:bottom w:val="none" w:sz="0" w:space="0" w:color="auto"/>
                        <w:right w:val="none" w:sz="0" w:space="0" w:color="auto"/>
                      </w:divBdr>
                      <w:divsChild>
                        <w:div w:id="2481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14535">
          <w:marLeft w:val="0"/>
          <w:marRight w:val="0"/>
          <w:marTop w:val="0"/>
          <w:marBottom w:val="0"/>
          <w:divBdr>
            <w:top w:val="none" w:sz="0" w:space="0" w:color="auto"/>
            <w:left w:val="none" w:sz="0" w:space="0" w:color="auto"/>
            <w:bottom w:val="none" w:sz="0" w:space="0" w:color="auto"/>
            <w:right w:val="none" w:sz="0" w:space="0" w:color="auto"/>
          </w:divBdr>
          <w:divsChild>
            <w:div w:id="1021973216">
              <w:marLeft w:val="0"/>
              <w:marRight w:val="0"/>
              <w:marTop w:val="0"/>
              <w:marBottom w:val="0"/>
              <w:divBdr>
                <w:top w:val="none" w:sz="0" w:space="0" w:color="auto"/>
                <w:left w:val="none" w:sz="0" w:space="0" w:color="auto"/>
                <w:bottom w:val="none" w:sz="0" w:space="0" w:color="auto"/>
                <w:right w:val="none" w:sz="0" w:space="0" w:color="auto"/>
              </w:divBdr>
              <w:divsChild>
                <w:div w:id="549733949">
                  <w:marLeft w:val="0"/>
                  <w:marRight w:val="0"/>
                  <w:marTop w:val="0"/>
                  <w:marBottom w:val="0"/>
                  <w:divBdr>
                    <w:top w:val="none" w:sz="0" w:space="0" w:color="auto"/>
                    <w:left w:val="none" w:sz="0" w:space="0" w:color="auto"/>
                    <w:bottom w:val="none" w:sz="0" w:space="0" w:color="auto"/>
                    <w:right w:val="none" w:sz="0" w:space="0" w:color="auto"/>
                  </w:divBdr>
                  <w:divsChild>
                    <w:div w:id="1472943538">
                      <w:marLeft w:val="180"/>
                      <w:marRight w:val="0"/>
                      <w:marTop w:val="0"/>
                      <w:marBottom w:val="0"/>
                      <w:divBdr>
                        <w:top w:val="none" w:sz="0" w:space="0" w:color="auto"/>
                        <w:left w:val="none" w:sz="0" w:space="0" w:color="auto"/>
                        <w:bottom w:val="none" w:sz="0" w:space="0" w:color="auto"/>
                        <w:right w:val="none" w:sz="0" w:space="0" w:color="auto"/>
                      </w:divBdr>
                      <w:divsChild>
                        <w:div w:id="4052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50403">
          <w:marLeft w:val="0"/>
          <w:marRight w:val="0"/>
          <w:marTop w:val="0"/>
          <w:marBottom w:val="0"/>
          <w:divBdr>
            <w:top w:val="none" w:sz="0" w:space="0" w:color="auto"/>
            <w:left w:val="none" w:sz="0" w:space="0" w:color="auto"/>
            <w:bottom w:val="none" w:sz="0" w:space="0" w:color="auto"/>
            <w:right w:val="none" w:sz="0" w:space="0" w:color="auto"/>
          </w:divBdr>
          <w:divsChild>
            <w:div w:id="814375153">
              <w:marLeft w:val="0"/>
              <w:marRight w:val="0"/>
              <w:marTop w:val="0"/>
              <w:marBottom w:val="0"/>
              <w:divBdr>
                <w:top w:val="none" w:sz="0" w:space="0" w:color="auto"/>
                <w:left w:val="none" w:sz="0" w:space="0" w:color="auto"/>
                <w:bottom w:val="none" w:sz="0" w:space="0" w:color="auto"/>
                <w:right w:val="none" w:sz="0" w:space="0" w:color="auto"/>
              </w:divBdr>
              <w:divsChild>
                <w:div w:id="616182869">
                  <w:marLeft w:val="0"/>
                  <w:marRight w:val="0"/>
                  <w:marTop w:val="0"/>
                  <w:marBottom w:val="0"/>
                  <w:divBdr>
                    <w:top w:val="none" w:sz="0" w:space="0" w:color="auto"/>
                    <w:left w:val="none" w:sz="0" w:space="0" w:color="auto"/>
                    <w:bottom w:val="none" w:sz="0" w:space="0" w:color="auto"/>
                    <w:right w:val="none" w:sz="0" w:space="0" w:color="auto"/>
                  </w:divBdr>
                  <w:divsChild>
                    <w:div w:id="2022244473">
                      <w:marLeft w:val="180"/>
                      <w:marRight w:val="0"/>
                      <w:marTop w:val="0"/>
                      <w:marBottom w:val="0"/>
                      <w:divBdr>
                        <w:top w:val="none" w:sz="0" w:space="0" w:color="auto"/>
                        <w:left w:val="none" w:sz="0" w:space="0" w:color="auto"/>
                        <w:bottom w:val="none" w:sz="0" w:space="0" w:color="auto"/>
                        <w:right w:val="none" w:sz="0" w:space="0" w:color="auto"/>
                      </w:divBdr>
                      <w:divsChild>
                        <w:div w:id="9605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BC73D85361F489847A76C8BC1B406" ma:contentTypeVersion="4" ma:contentTypeDescription="Een nieuw document maken." ma:contentTypeScope="" ma:versionID="4f9d9bba6458c46838a5be733c679169">
  <xsd:schema xmlns:xsd="http://www.w3.org/2001/XMLSchema" xmlns:xs="http://www.w3.org/2001/XMLSchema" xmlns:p="http://schemas.microsoft.com/office/2006/metadata/properties" xmlns:ns2="f026ad10-3f0c-4b91-909d-e476a8b548a8" targetNamespace="http://schemas.microsoft.com/office/2006/metadata/properties" ma:root="true" ma:fieldsID="bc7b83449ded639c663af688822b7972" ns2:_="">
    <xsd:import namespace="f026ad10-3f0c-4b91-909d-e476a8b5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ad10-3f0c-4b91-909d-e476a8b5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0B6C5-DE29-4670-8343-CA070969B375}">
  <ds:schemaRefs>
    <ds:schemaRef ds:uri="http://schemas.microsoft.com/sharepoint/v3/contenttype/forms"/>
  </ds:schemaRefs>
</ds:datastoreItem>
</file>

<file path=customXml/itemProps2.xml><?xml version="1.0" encoding="utf-8"?>
<ds:datastoreItem xmlns:ds="http://schemas.openxmlformats.org/officeDocument/2006/customXml" ds:itemID="{29189DC0-8B89-443A-8C3E-1DC9C904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6ad10-3f0c-4b91-909d-e476a8b5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60BB0-2900-4F50-BE4A-EB26AFC117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1661</Words>
  <Characters>9141</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Sanaa Benmoussa</dc:creator>
  <cp:keywords/>
  <dc:description/>
  <cp:lastModifiedBy>Leen</cp:lastModifiedBy>
  <cp:revision>16</cp:revision>
  <dcterms:created xsi:type="dcterms:W3CDTF">2022-09-21T15:09:00Z</dcterms:created>
  <dcterms:modified xsi:type="dcterms:W3CDTF">2022-09-21T15:49:00Z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0x010100A30BC73D85361F489847A76C8BC1B406</vt:lpwstr>
  </property>
</Properties>
</file>